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EEB94" w14:textId="77777777" w:rsidR="00733DBC" w:rsidRDefault="00733DBC" w:rsidP="00A1316E"/>
    <w:p w14:paraId="524D617E" w14:textId="38DF7596" w:rsidR="00733DBC" w:rsidRDefault="00B16127" w:rsidP="00733DBC">
      <w:pPr>
        <w:pStyle w:val="Sottotitolo"/>
        <w:rPr>
          <w:rFonts w:ascii="Times New Roman" w:eastAsiaTheme="minorEastAsia" w:hAnsi="Times New Roman" w:cs="Times New Roman"/>
          <w:b/>
          <w:bCs/>
          <w:color w:val="auto"/>
          <w:sz w:val="32"/>
          <w:szCs w:val="32"/>
          <w:lang w:val="it-IT"/>
        </w:rPr>
      </w:pPr>
      <w:r>
        <w:rPr>
          <w:rFonts w:ascii="Times New Roman" w:eastAsiaTheme="minorEastAsia" w:hAnsi="Times New Roman" w:cs="Times New Roman"/>
          <w:b/>
          <w:bCs/>
          <w:color w:val="auto"/>
          <w:sz w:val="32"/>
          <w:szCs w:val="32"/>
          <w:lang w:val="it-IT"/>
        </w:rPr>
        <w:t xml:space="preserve">Partnership strategica tra </w:t>
      </w:r>
      <w:r w:rsidR="00733DBC">
        <w:rPr>
          <w:rFonts w:ascii="Times New Roman" w:eastAsiaTheme="minorEastAsia" w:hAnsi="Times New Roman" w:cs="Times New Roman"/>
          <w:b/>
          <w:bCs/>
          <w:color w:val="auto"/>
          <w:sz w:val="32"/>
          <w:szCs w:val="32"/>
          <w:lang w:val="it-IT"/>
        </w:rPr>
        <w:t>EMMA International Consulting Group, Inc.</w:t>
      </w:r>
      <w:r>
        <w:rPr>
          <w:rFonts w:ascii="Times New Roman" w:eastAsiaTheme="minorEastAsia" w:hAnsi="Times New Roman" w:cs="Times New Roman"/>
          <w:b/>
          <w:bCs/>
          <w:color w:val="auto"/>
          <w:sz w:val="32"/>
          <w:szCs w:val="32"/>
          <w:lang w:val="it-IT"/>
        </w:rPr>
        <w:t xml:space="preserve"> e Thema</w:t>
      </w:r>
      <w:r w:rsidR="00D5249F">
        <w:rPr>
          <w:rFonts w:ascii="Times New Roman" w:eastAsiaTheme="minorEastAsia" w:hAnsi="Times New Roman" w:cs="Times New Roman"/>
          <w:b/>
          <w:bCs/>
          <w:color w:val="auto"/>
          <w:sz w:val="32"/>
          <w:szCs w:val="32"/>
          <w:lang w:val="it-IT"/>
        </w:rPr>
        <w:t xml:space="preserve"> </w:t>
      </w:r>
      <w:proofErr w:type="spellStart"/>
      <w:r w:rsidR="00D5249F" w:rsidRPr="00A47BAC">
        <w:rPr>
          <w:rFonts w:ascii="Times New Roman" w:eastAsiaTheme="minorEastAsia" w:hAnsi="Times New Roman" w:cs="Times New Roman"/>
          <w:b/>
          <w:bCs/>
          <w:color w:val="auto"/>
          <w:sz w:val="32"/>
          <w:szCs w:val="32"/>
          <w:lang w:val="it-IT"/>
        </w:rPr>
        <w:t>srl</w:t>
      </w:r>
      <w:proofErr w:type="spellEnd"/>
    </w:p>
    <w:p w14:paraId="7DA20A71" w14:textId="77777777" w:rsidR="00733DBC" w:rsidRDefault="00733DBC" w:rsidP="00733DBC">
      <w:pPr>
        <w:pStyle w:val="Sottotitolo"/>
        <w:rPr>
          <w:rFonts w:ascii="Times New Roman" w:eastAsiaTheme="minorEastAsia" w:hAnsi="Times New Roman" w:cs="Times New Roman"/>
          <w:b/>
          <w:bCs/>
          <w:color w:val="auto"/>
          <w:sz w:val="32"/>
          <w:szCs w:val="32"/>
          <w:lang w:val="it-IT"/>
        </w:rPr>
      </w:pPr>
    </w:p>
    <w:p w14:paraId="4C7791ED" w14:textId="398D4B7D" w:rsidR="00733DBC" w:rsidRDefault="00733DBC" w:rsidP="00733DBC">
      <w:pPr>
        <w:pStyle w:val="Sottotitolo"/>
        <w:rPr>
          <w:rFonts w:ascii="Times New Roman" w:hAnsi="Times New Roman" w:cs="Times New Roman"/>
          <w:color w:val="auto"/>
          <w:sz w:val="28"/>
          <w:szCs w:val="28"/>
          <w:lang w:val="it-IT"/>
        </w:rPr>
      </w:pPr>
      <w:r>
        <w:rPr>
          <w:rFonts w:ascii="Times New Roman" w:hAnsi="Times New Roman" w:cs="Times New Roman"/>
          <w:color w:val="auto"/>
          <w:sz w:val="28"/>
          <w:szCs w:val="28"/>
          <w:lang w:val="it-IT"/>
        </w:rPr>
        <w:t xml:space="preserve">Questa partnership strategica consentirà a EMMA International e a Thema di aumentare la </w:t>
      </w:r>
      <w:r w:rsidR="00D5249F" w:rsidRPr="00A47BAC">
        <w:rPr>
          <w:rFonts w:ascii="Times New Roman" w:hAnsi="Times New Roman" w:cs="Times New Roman"/>
          <w:color w:val="auto"/>
          <w:sz w:val="28"/>
          <w:szCs w:val="28"/>
          <w:lang w:val="it-IT"/>
        </w:rPr>
        <w:t>copertura</w:t>
      </w:r>
      <w:r>
        <w:rPr>
          <w:rFonts w:ascii="Times New Roman" w:hAnsi="Times New Roman" w:cs="Times New Roman"/>
          <w:color w:val="auto"/>
          <w:sz w:val="28"/>
          <w:szCs w:val="28"/>
          <w:lang w:val="it-IT"/>
        </w:rPr>
        <w:t xml:space="preserve"> geografica per il settore dei Dispositivi Medici.</w:t>
      </w:r>
    </w:p>
    <w:p w14:paraId="22261B20" w14:textId="66379E76" w:rsidR="00733DBC" w:rsidRDefault="00733DBC" w:rsidP="00733DBC">
      <w:pPr>
        <w:rPr>
          <w:rFonts w:ascii="Times New Roman" w:hAnsi="Times New Roman"/>
          <w:sz w:val="24"/>
          <w:szCs w:val="24"/>
        </w:rPr>
      </w:pPr>
      <w:r>
        <w:rPr>
          <w:rFonts w:ascii="Times New Roman" w:hAnsi="Times New Roman"/>
          <w:sz w:val="24"/>
          <w:szCs w:val="24"/>
          <w:lang w:val="en-US"/>
        </w:rPr>
        <w:t xml:space="preserve">Bingham Farms, MI, </w:t>
      </w:r>
      <w:sdt>
        <w:sdtPr>
          <w:rPr>
            <w:rFonts w:ascii="Times New Roman" w:hAnsi="Times New Roman"/>
            <w:sz w:val="24"/>
            <w:szCs w:val="24"/>
          </w:rPr>
          <w:alias w:val="Date"/>
          <w:id w:val="-52010925"/>
          <w:placeholder>
            <w:docPart w:val="E43209C417B74C4EB22EB5D55B1B238A"/>
          </w:placeholder>
          <w:dataBinding w:prefixMappings="xmlns:ns0='http://schemas.microsoft.com/office/2006/coverPageProps' " w:xpath="/ns0:CoverPageProperties[1]/ns0:PublishDate[1]" w:storeItemID="{55AF091B-3C7A-41E3-B477-F2FDAA23CFDA}"/>
          <w:date w:fullDate="2023-01-17T00:00:00Z">
            <w:dateFormat w:val="MMMM d, yyyy"/>
            <w:lid w:val="en-US"/>
            <w:storeMappedDataAs w:val="dateTime"/>
            <w:calendar w:val="gregorian"/>
          </w:date>
        </w:sdtPr>
        <w:sdtContent>
          <w:r w:rsidR="000A2B2B">
            <w:rPr>
              <w:rFonts w:ascii="Times New Roman" w:hAnsi="Times New Roman"/>
              <w:sz w:val="24"/>
              <w:szCs w:val="24"/>
              <w:lang w:val="en-US"/>
            </w:rPr>
            <w:t>17</w:t>
          </w:r>
          <w:r w:rsidR="00F20A5D">
            <w:rPr>
              <w:rFonts w:ascii="Times New Roman" w:hAnsi="Times New Roman"/>
              <w:sz w:val="24"/>
              <w:szCs w:val="24"/>
              <w:lang w:val="en-US"/>
            </w:rPr>
            <w:t xml:space="preserve"> </w:t>
          </w:r>
          <w:proofErr w:type="spellStart"/>
          <w:r w:rsidR="00F20A5D">
            <w:rPr>
              <w:rFonts w:ascii="Times New Roman" w:hAnsi="Times New Roman"/>
              <w:sz w:val="24"/>
              <w:szCs w:val="24"/>
              <w:lang w:val="en-US"/>
            </w:rPr>
            <w:t>gennaio</w:t>
          </w:r>
          <w:proofErr w:type="spellEnd"/>
          <w:r w:rsidR="000A2B2B">
            <w:rPr>
              <w:rFonts w:ascii="Times New Roman" w:hAnsi="Times New Roman"/>
              <w:sz w:val="24"/>
              <w:szCs w:val="24"/>
              <w:lang w:val="en-US"/>
            </w:rPr>
            <w:t xml:space="preserve"> 2023</w:t>
          </w:r>
        </w:sdtContent>
      </w:sdt>
      <w:r>
        <w:rPr>
          <w:rFonts w:ascii="Times New Roman" w:hAnsi="Times New Roman"/>
          <w:sz w:val="24"/>
          <w:szCs w:val="24"/>
          <w:lang w:val="en-US"/>
        </w:rPr>
        <w:t xml:space="preserve"> –</w:t>
      </w:r>
      <w:hyperlink r:id="rId9" w:history="1">
        <w:r>
          <w:rPr>
            <w:rStyle w:val="Collegamentoipertestuale"/>
            <w:rFonts w:ascii="Times New Roman" w:hAnsi="Times New Roman"/>
            <w:sz w:val="24"/>
            <w:szCs w:val="24"/>
            <w:lang w:val="en-US"/>
          </w:rPr>
          <w:t>EMMA International Consulting Group, Inc.</w:t>
        </w:r>
      </w:hyperlink>
      <w:r>
        <w:rPr>
          <w:rFonts w:ascii="Times New Roman" w:hAnsi="Times New Roman"/>
          <w:sz w:val="24"/>
          <w:szCs w:val="24"/>
          <w:lang w:val="en-US"/>
        </w:rPr>
        <w:t xml:space="preserve"> </w:t>
      </w:r>
      <w:r>
        <w:rPr>
          <w:rFonts w:ascii="Times New Roman" w:hAnsi="Times New Roman"/>
          <w:sz w:val="24"/>
          <w:szCs w:val="24"/>
        </w:rPr>
        <w:t xml:space="preserve">(EMMA International), leader globale nei servizi di qualità, regolamentazione e conformità per i settori delle biotecnologie, dei prodotti farmaceutici e dei </w:t>
      </w:r>
      <w:r w:rsidR="000C3950">
        <w:rPr>
          <w:rFonts w:ascii="Times New Roman" w:hAnsi="Times New Roman"/>
          <w:sz w:val="24"/>
          <w:szCs w:val="24"/>
        </w:rPr>
        <w:t>D</w:t>
      </w:r>
      <w:r>
        <w:rPr>
          <w:rFonts w:ascii="Times New Roman" w:hAnsi="Times New Roman"/>
          <w:sz w:val="24"/>
          <w:szCs w:val="24"/>
        </w:rPr>
        <w:t xml:space="preserve">ispositivi </w:t>
      </w:r>
      <w:r w:rsidR="000C3950">
        <w:rPr>
          <w:rFonts w:ascii="Times New Roman" w:hAnsi="Times New Roman"/>
          <w:sz w:val="24"/>
          <w:szCs w:val="24"/>
        </w:rPr>
        <w:t>M</w:t>
      </w:r>
      <w:r>
        <w:rPr>
          <w:rFonts w:ascii="Times New Roman" w:hAnsi="Times New Roman"/>
          <w:sz w:val="24"/>
          <w:szCs w:val="24"/>
        </w:rPr>
        <w:t xml:space="preserve">edici, ha avviato una partnership strategica con </w:t>
      </w:r>
      <w:hyperlink r:id="rId10" w:history="1">
        <w:r>
          <w:rPr>
            <w:rStyle w:val="Collegamentoipertestuale"/>
            <w:rFonts w:ascii="Times New Roman" w:hAnsi="Times New Roman"/>
            <w:sz w:val="24"/>
            <w:szCs w:val="24"/>
          </w:rPr>
          <w:t>THEMA</w:t>
        </w:r>
      </w:hyperlink>
      <w:r>
        <w:rPr>
          <w:rFonts w:ascii="Times New Roman" w:hAnsi="Times New Roman"/>
          <w:sz w:val="24"/>
          <w:szCs w:val="24"/>
        </w:rPr>
        <w:t>, una società di consulenza strategico-</w:t>
      </w:r>
      <w:r w:rsidR="00207446">
        <w:rPr>
          <w:rFonts w:ascii="Times New Roman" w:hAnsi="Times New Roman"/>
          <w:sz w:val="24"/>
          <w:szCs w:val="24"/>
        </w:rPr>
        <w:t>regolatoria</w:t>
      </w:r>
      <w:r>
        <w:rPr>
          <w:rFonts w:ascii="Times New Roman" w:hAnsi="Times New Roman"/>
          <w:sz w:val="24"/>
          <w:szCs w:val="24"/>
        </w:rPr>
        <w:t xml:space="preserve"> con sede in Italia, focalizzata sui </w:t>
      </w:r>
      <w:r w:rsidR="000C3950">
        <w:rPr>
          <w:rFonts w:ascii="Times New Roman" w:hAnsi="Times New Roman"/>
          <w:sz w:val="24"/>
          <w:szCs w:val="24"/>
        </w:rPr>
        <w:t>D</w:t>
      </w:r>
      <w:r>
        <w:rPr>
          <w:rFonts w:ascii="Times New Roman" w:hAnsi="Times New Roman"/>
          <w:sz w:val="24"/>
          <w:szCs w:val="24"/>
        </w:rPr>
        <w:t xml:space="preserve">ispositivi </w:t>
      </w:r>
      <w:r w:rsidR="000C3950">
        <w:rPr>
          <w:rFonts w:ascii="Times New Roman" w:hAnsi="Times New Roman"/>
          <w:sz w:val="24"/>
          <w:szCs w:val="24"/>
        </w:rPr>
        <w:t>M</w:t>
      </w:r>
      <w:r>
        <w:rPr>
          <w:rFonts w:ascii="Times New Roman" w:hAnsi="Times New Roman"/>
          <w:sz w:val="24"/>
          <w:szCs w:val="24"/>
        </w:rPr>
        <w:t>edici e IVD. L</w:t>
      </w:r>
      <w:r w:rsidR="00E3438E" w:rsidRPr="00A47BAC">
        <w:rPr>
          <w:rFonts w:ascii="Times New Roman" w:hAnsi="Times New Roman"/>
          <w:sz w:val="24"/>
          <w:szCs w:val="24"/>
        </w:rPr>
        <w:t>’</w:t>
      </w:r>
      <w:r>
        <w:rPr>
          <w:rFonts w:ascii="Times New Roman" w:hAnsi="Times New Roman"/>
          <w:sz w:val="24"/>
          <w:szCs w:val="24"/>
        </w:rPr>
        <w:t>obiettivo di questa partnership strategica è quello di espandere l</w:t>
      </w:r>
      <w:r w:rsidR="00D5249F">
        <w:rPr>
          <w:rFonts w:ascii="Times New Roman" w:hAnsi="Times New Roman"/>
          <w:sz w:val="24"/>
          <w:szCs w:val="24"/>
        </w:rPr>
        <w:t>’</w:t>
      </w:r>
      <w:r>
        <w:rPr>
          <w:rFonts w:ascii="Times New Roman" w:hAnsi="Times New Roman"/>
          <w:sz w:val="24"/>
          <w:szCs w:val="24"/>
        </w:rPr>
        <w:t>offerta geografica alle aziende che operano nel</w:t>
      </w:r>
      <w:r w:rsidR="00207446">
        <w:rPr>
          <w:rFonts w:ascii="Times New Roman" w:hAnsi="Times New Roman"/>
          <w:sz w:val="24"/>
          <w:szCs w:val="24"/>
        </w:rPr>
        <w:t xml:space="preserve">l’ambito regolamentato </w:t>
      </w:r>
      <w:r>
        <w:rPr>
          <w:rFonts w:ascii="Times New Roman" w:hAnsi="Times New Roman"/>
          <w:sz w:val="24"/>
          <w:szCs w:val="24"/>
        </w:rPr>
        <w:t xml:space="preserve">delle </w:t>
      </w:r>
      <w:r w:rsidR="00B16127">
        <w:rPr>
          <w:rFonts w:ascii="Times New Roman" w:hAnsi="Times New Roman"/>
          <w:sz w:val="24"/>
          <w:szCs w:val="24"/>
        </w:rPr>
        <w:t>life sciences</w:t>
      </w:r>
      <w:r>
        <w:rPr>
          <w:rFonts w:ascii="Times New Roman" w:hAnsi="Times New Roman"/>
          <w:sz w:val="24"/>
          <w:szCs w:val="24"/>
        </w:rPr>
        <w:t xml:space="preserve">. </w:t>
      </w:r>
    </w:p>
    <w:p w14:paraId="2AEB4EED" w14:textId="3FB35D40" w:rsidR="00733DBC" w:rsidRDefault="00733DBC" w:rsidP="00733DBC">
      <w:pPr>
        <w:rPr>
          <w:rFonts w:ascii="Times New Roman" w:hAnsi="Times New Roman"/>
          <w:i/>
          <w:iCs/>
          <w:sz w:val="24"/>
          <w:szCs w:val="24"/>
        </w:rPr>
      </w:pPr>
      <w:r>
        <w:rPr>
          <w:rFonts w:ascii="Times New Roman" w:hAnsi="Times New Roman"/>
          <w:i/>
          <w:iCs/>
          <w:sz w:val="24"/>
          <w:szCs w:val="24"/>
        </w:rPr>
        <w:t>"</w:t>
      </w:r>
      <w:r w:rsidR="00B16127">
        <w:rPr>
          <w:rFonts w:ascii="Times New Roman" w:hAnsi="Times New Roman"/>
          <w:i/>
          <w:iCs/>
          <w:sz w:val="24"/>
          <w:szCs w:val="24"/>
        </w:rPr>
        <w:t>Noi di</w:t>
      </w:r>
      <w:r>
        <w:rPr>
          <w:rFonts w:ascii="Times New Roman" w:hAnsi="Times New Roman"/>
          <w:i/>
          <w:iCs/>
          <w:sz w:val="24"/>
          <w:szCs w:val="24"/>
        </w:rPr>
        <w:t xml:space="preserve"> EMMA International siamo entusiasti di avviare questa partnership strategica con THEMA per ampliare la nostra offerta di servizi nel mercato dell'UE. Questa partnership strategica amplierà le risorse offerte ai nostri </w:t>
      </w:r>
      <w:r w:rsidR="00B16127">
        <w:rPr>
          <w:rFonts w:ascii="Times New Roman" w:hAnsi="Times New Roman"/>
          <w:i/>
          <w:iCs/>
          <w:sz w:val="24"/>
          <w:szCs w:val="24"/>
        </w:rPr>
        <w:t>C</w:t>
      </w:r>
      <w:r>
        <w:rPr>
          <w:rFonts w:ascii="Times New Roman" w:hAnsi="Times New Roman"/>
          <w:i/>
          <w:iCs/>
          <w:sz w:val="24"/>
          <w:szCs w:val="24"/>
        </w:rPr>
        <w:t xml:space="preserve">lienti. Insieme, EMMA International e THEMA apportano al settore dei </w:t>
      </w:r>
      <w:r w:rsidR="000C3950">
        <w:rPr>
          <w:rFonts w:ascii="Times New Roman" w:hAnsi="Times New Roman"/>
          <w:i/>
          <w:iCs/>
          <w:sz w:val="24"/>
          <w:szCs w:val="24"/>
        </w:rPr>
        <w:t>D</w:t>
      </w:r>
      <w:r>
        <w:rPr>
          <w:rFonts w:ascii="Times New Roman" w:hAnsi="Times New Roman"/>
          <w:i/>
          <w:iCs/>
          <w:sz w:val="24"/>
          <w:szCs w:val="24"/>
        </w:rPr>
        <w:t xml:space="preserve">ispositivi </w:t>
      </w:r>
      <w:r w:rsidR="000C3950">
        <w:rPr>
          <w:rFonts w:ascii="Times New Roman" w:hAnsi="Times New Roman"/>
          <w:i/>
          <w:iCs/>
          <w:sz w:val="24"/>
          <w:szCs w:val="24"/>
        </w:rPr>
        <w:t>M</w:t>
      </w:r>
      <w:r>
        <w:rPr>
          <w:rFonts w:ascii="Times New Roman" w:hAnsi="Times New Roman"/>
          <w:i/>
          <w:iCs/>
          <w:sz w:val="24"/>
          <w:szCs w:val="24"/>
        </w:rPr>
        <w:t xml:space="preserve">edici un patrimonio di conoscenze in materia di affari regolatori, gestione della qualità e sviluppo dei prodotti", </w:t>
      </w:r>
      <w:r w:rsidRPr="00D5249F">
        <w:rPr>
          <w:rFonts w:ascii="Times New Roman" w:hAnsi="Times New Roman"/>
          <w:sz w:val="24"/>
          <w:szCs w:val="24"/>
        </w:rPr>
        <w:t xml:space="preserve">ha dichiarato </w:t>
      </w:r>
      <w:r w:rsidRPr="00A47BAC">
        <w:rPr>
          <w:rFonts w:ascii="Times New Roman" w:hAnsi="Times New Roman"/>
          <w:sz w:val="24"/>
          <w:szCs w:val="24"/>
        </w:rPr>
        <w:t xml:space="preserve">Kira </w:t>
      </w:r>
      <w:proofErr w:type="spellStart"/>
      <w:r w:rsidRPr="00A47BAC">
        <w:rPr>
          <w:rFonts w:ascii="Times New Roman" w:hAnsi="Times New Roman"/>
          <w:sz w:val="24"/>
          <w:szCs w:val="24"/>
        </w:rPr>
        <w:t>Jabri</w:t>
      </w:r>
      <w:proofErr w:type="spellEnd"/>
      <w:r w:rsidR="0099216E" w:rsidRPr="00A47BAC">
        <w:rPr>
          <w:rFonts w:ascii="Times New Roman" w:hAnsi="Times New Roman"/>
          <w:sz w:val="24"/>
          <w:szCs w:val="24"/>
        </w:rPr>
        <w:t>, direttore operativo di EMMA International</w:t>
      </w:r>
      <w:r w:rsidRPr="00A47BAC">
        <w:rPr>
          <w:rFonts w:ascii="Times New Roman" w:hAnsi="Times New Roman"/>
          <w:sz w:val="24"/>
          <w:szCs w:val="24"/>
        </w:rPr>
        <w:t>.</w:t>
      </w:r>
      <w:r>
        <w:rPr>
          <w:rFonts w:ascii="Times New Roman" w:hAnsi="Times New Roman"/>
          <w:i/>
          <w:iCs/>
          <w:sz w:val="24"/>
          <w:szCs w:val="24"/>
        </w:rPr>
        <w:t xml:space="preserve">  </w:t>
      </w:r>
    </w:p>
    <w:p w14:paraId="203FABB2" w14:textId="45B4B998" w:rsidR="00733DBC" w:rsidRPr="00D5249F" w:rsidRDefault="00733DBC" w:rsidP="00733DBC">
      <w:pPr>
        <w:rPr>
          <w:rFonts w:ascii="Times New Roman" w:hAnsi="Times New Roman"/>
          <w:sz w:val="24"/>
          <w:szCs w:val="24"/>
        </w:rPr>
      </w:pPr>
      <w:r>
        <w:rPr>
          <w:rFonts w:ascii="Times New Roman" w:hAnsi="Times New Roman"/>
          <w:i/>
          <w:iCs/>
          <w:sz w:val="24"/>
          <w:szCs w:val="24"/>
        </w:rPr>
        <w:t xml:space="preserve">"Grazie a questa partnership possiamo supportare i </w:t>
      </w:r>
      <w:r w:rsidR="00B16127">
        <w:rPr>
          <w:rFonts w:ascii="Times New Roman" w:hAnsi="Times New Roman"/>
          <w:i/>
          <w:iCs/>
          <w:sz w:val="24"/>
          <w:szCs w:val="24"/>
        </w:rPr>
        <w:t>Fabbricanti</w:t>
      </w:r>
      <w:r>
        <w:rPr>
          <w:rFonts w:ascii="Times New Roman" w:hAnsi="Times New Roman"/>
          <w:i/>
          <w:iCs/>
          <w:sz w:val="24"/>
          <w:szCs w:val="24"/>
        </w:rPr>
        <w:t xml:space="preserve"> ad espandersi nei mercati di riferimento analizzando le loro esigenze, aiutandoli a risolvere</w:t>
      </w:r>
      <w:r w:rsidR="00474D44">
        <w:rPr>
          <w:rFonts w:ascii="Times New Roman" w:hAnsi="Times New Roman"/>
          <w:i/>
          <w:iCs/>
          <w:sz w:val="24"/>
          <w:szCs w:val="24"/>
        </w:rPr>
        <w:t xml:space="preserve"> </w:t>
      </w:r>
      <w:r>
        <w:rPr>
          <w:rFonts w:ascii="Times New Roman" w:hAnsi="Times New Roman"/>
          <w:i/>
          <w:iCs/>
          <w:sz w:val="24"/>
          <w:szCs w:val="24"/>
        </w:rPr>
        <w:t>i loro problemi e fornendo loro il servizio più accurato all</w:t>
      </w:r>
      <w:r w:rsidR="0099216E" w:rsidRPr="00A47BAC">
        <w:rPr>
          <w:rFonts w:ascii="Times New Roman" w:hAnsi="Times New Roman"/>
          <w:i/>
          <w:iCs/>
          <w:sz w:val="24"/>
          <w:szCs w:val="24"/>
        </w:rPr>
        <w:t>’</w:t>
      </w:r>
      <w:r>
        <w:rPr>
          <w:rFonts w:ascii="Times New Roman" w:hAnsi="Times New Roman"/>
          <w:i/>
          <w:iCs/>
          <w:sz w:val="24"/>
          <w:szCs w:val="24"/>
        </w:rPr>
        <w:t xml:space="preserve">interno del panorama statunitense </w:t>
      </w:r>
      <w:r w:rsidR="00B16127">
        <w:rPr>
          <w:rFonts w:ascii="Times New Roman" w:hAnsi="Times New Roman"/>
          <w:i/>
          <w:iCs/>
          <w:sz w:val="24"/>
          <w:szCs w:val="24"/>
        </w:rPr>
        <w:t>ed europeo</w:t>
      </w:r>
      <w:r>
        <w:rPr>
          <w:rFonts w:ascii="Times New Roman" w:hAnsi="Times New Roman"/>
          <w:i/>
          <w:iCs/>
          <w:sz w:val="24"/>
          <w:szCs w:val="24"/>
        </w:rPr>
        <w:t xml:space="preserve">, sia che si tratti di fornire servizi di rappresentanza locale o di auditing, sia che si tratti di un supporto strategico </w:t>
      </w:r>
      <w:r w:rsidR="00474D44">
        <w:rPr>
          <w:rFonts w:ascii="Times New Roman" w:hAnsi="Times New Roman"/>
          <w:i/>
          <w:iCs/>
          <w:sz w:val="24"/>
          <w:szCs w:val="24"/>
        </w:rPr>
        <w:t>regolatorio</w:t>
      </w:r>
      <w:r>
        <w:rPr>
          <w:rFonts w:ascii="Times New Roman" w:hAnsi="Times New Roman"/>
          <w:i/>
          <w:iCs/>
          <w:sz w:val="24"/>
          <w:szCs w:val="24"/>
        </w:rPr>
        <w:t xml:space="preserve">. EMMA International è stata in grado di raggiungere questo obiettivo e credo che il suo staff </w:t>
      </w:r>
      <w:r w:rsidRPr="00A47BAC">
        <w:rPr>
          <w:rFonts w:ascii="Times New Roman" w:hAnsi="Times New Roman"/>
          <w:i/>
          <w:iCs/>
          <w:sz w:val="24"/>
          <w:szCs w:val="24"/>
        </w:rPr>
        <w:t xml:space="preserve">abbia </w:t>
      </w:r>
      <w:r w:rsidR="0099216E" w:rsidRPr="00A47BAC">
        <w:rPr>
          <w:rFonts w:ascii="Times New Roman" w:hAnsi="Times New Roman"/>
          <w:i/>
          <w:iCs/>
          <w:sz w:val="24"/>
          <w:szCs w:val="24"/>
        </w:rPr>
        <w:t>creato una realtà</w:t>
      </w:r>
      <w:r>
        <w:rPr>
          <w:rFonts w:ascii="Times New Roman" w:hAnsi="Times New Roman"/>
          <w:i/>
          <w:iCs/>
          <w:sz w:val="24"/>
          <w:szCs w:val="24"/>
        </w:rPr>
        <w:t xml:space="preserve"> su cui possiamo contare. </w:t>
      </w:r>
      <w:r w:rsidR="0099216E" w:rsidRPr="00A47BAC">
        <w:rPr>
          <w:rFonts w:ascii="Times New Roman" w:hAnsi="Times New Roman"/>
          <w:i/>
          <w:iCs/>
          <w:sz w:val="24"/>
          <w:szCs w:val="24"/>
        </w:rPr>
        <w:t>Ora, grazie ad Emma,</w:t>
      </w:r>
      <w:r w:rsidR="0099216E">
        <w:rPr>
          <w:rFonts w:ascii="Times New Roman" w:hAnsi="Times New Roman"/>
          <w:i/>
          <w:iCs/>
          <w:sz w:val="24"/>
          <w:szCs w:val="24"/>
        </w:rPr>
        <w:t xml:space="preserve"> </w:t>
      </w:r>
      <w:r>
        <w:rPr>
          <w:rFonts w:ascii="Times New Roman" w:hAnsi="Times New Roman"/>
          <w:i/>
          <w:iCs/>
          <w:sz w:val="24"/>
          <w:szCs w:val="24"/>
        </w:rPr>
        <w:t xml:space="preserve">possiamo aiutare i nostri </w:t>
      </w:r>
      <w:r w:rsidR="00474D44">
        <w:rPr>
          <w:rFonts w:ascii="Times New Roman" w:hAnsi="Times New Roman"/>
          <w:i/>
          <w:iCs/>
          <w:sz w:val="24"/>
          <w:szCs w:val="24"/>
        </w:rPr>
        <w:t>C</w:t>
      </w:r>
      <w:r>
        <w:rPr>
          <w:rFonts w:ascii="Times New Roman" w:hAnsi="Times New Roman"/>
          <w:i/>
          <w:iCs/>
          <w:sz w:val="24"/>
          <w:szCs w:val="24"/>
        </w:rPr>
        <w:t xml:space="preserve">lienti ad affrontare con maggiore sicurezza le sfide </w:t>
      </w:r>
      <w:r w:rsidR="00474D44">
        <w:rPr>
          <w:rFonts w:ascii="Times New Roman" w:hAnsi="Times New Roman"/>
          <w:i/>
          <w:iCs/>
          <w:sz w:val="24"/>
          <w:szCs w:val="24"/>
        </w:rPr>
        <w:t xml:space="preserve">in ambito </w:t>
      </w:r>
      <w:r>
        <w:rPr>
          <w:rFonts w:ascii="Times New Roman" w:hAnsi="Times New Roman"/>
          <w:i/>
          <w:iCs/>
          <w:sz w:val="24"/>
          <w:szCs w:val="24"/>
        </w:rPr>
        <w:t xml:space="preserve">QA/RA </w:t>
      </w:r>
      <w:r w:rsidR="00474D44">
        <w:rPr>
          <w:rFonts w:ascii="Times New Roman" w:hAnsi="Times New Roman"/>
          <w:i/>
          <w:iCs/>
          <w:sz w:val="24"/>
          <w:szCs w:val="24"/>
        </w:rPr>
        <w:t>d</w:t>
      </w:r>
      <w:r>
        <w:rPr>
          <w:rFonts w:ascii="Times New Roman" w:hAnsi="Times New Roman"/>
          <w:i/>
          <w:iCs/>
          <w:sz w:val="24"/>
          <w:szCs w:val="24"/>
        </w:rPr>
        <w:t>el mercato statunitense</w:t>
      </w:r>
      <w:r w:rsidRPr="00D5249F">
        <w:rPr>
          <w:rFonts w:ascii="Times New Roman" w:hAnsi="Times New Roman"/>
          <w:sz w:val="24"/>
          <w:szCs w:val="24"/>
        </w:rPr>
        <w:t>", ha dichiarato Marisa Testa, CEO di Thema.</w:t>
      </w:r>
    </w:p>
    <w:p w14:paraId="45AA9E16" w14:textId="64749505" w:rsidR="00733DBC" w:rsidRDefault="00733DBC" w:rsidP="00733DBC">
      <w:pPr>
        <w:rPr>
          <w:rFonts w:ascii="Times New Roman" w:hAnsi="Times New Roman"/>
          <w:sz w:val="24"/>
          <w:szCs w:val="24"/>
        </w:rPr>
      </w:pPr>
      <w:r w:rsidRPr="00D5249F">
        <w:rPr>
          <w:rFonts w:ascii="Times New Roman" w:hAnsi="Times New Roman"/>
          <w:sz w:val="24"/>
          <w:szCs w:val="24"/>
        </w:rPr>
        <w:t>Grazie a questa partnership strategica, EMMA International e Thema saranno in grado</w:t>
      </w:r>
      <w:r>
        <w:rPr>
          <w:rFonts w:ascii="Times New Roman" w:hAnsi="Times New Roman"/>
          <w:sz w:val="24"/>
          <w:szCs w:val="24"/>
        </w:rPr>
        <w:t xml:space="preserve"> di espandere </w:t>
      </w:r>
      <w:r w:rsidR="0099216E">
        <w:rPr>
          <w:rFonts w:ascii="Times New Roman" w:hAnsi="Times New Roman"/>
          <w:sz w:val="24"/>
          <w:szCs w:val="24"/>
        </w:rPr>
        <w:t xml:space="preserve">il loro </w:t>
      </w:r>
      <w:r w:rsidR="0099216E" w:rsidRPr="00A47BAC">
        <w:rPr>
          <w:rFonts w:ascii="Times New Roman" w:hAnsi="Times New Roman"/>
          <w:sz w:val="24"/>
          <w:szCs w:val="24"/>
        </w:rPr>
        <w:t>network</w:t>
      </w:r>
      <w:r>
        <w:rPr>
          <w:rFonts w:ascii="Times New Roman" w:hAnsi="Times New Roman"/>
          <w:sz w:val="24"/>
          <w:szCs w:val="24"/>
        </w:rPr>
        <w:t xml:space="preserve"> e le loro </w:t>
      </w:r>
      <w:r w:rsidR="0099216E" w:rsidRPr="00A47BAC">
        <w:rPr>
          <w:rFonts w:ascii="Times New Roman" w:hAnsi="Times New Roman"/>
          <w:sz w:val="24"/>
          <w:szCs w:val="24"/>
        </w:rPr>
        <w:t>competenze</w:t>
      </w:r>
      <w:r w:rsidR="0099216E">
        <w:rPr>
          <w:rFonts w:ascii="Times New Roman" w:hAnsi="Times New Roman"/>
          <w:sz w:val="24"/>
          <w:szCs w:val="24"/>
        </w:rPr>
        <w:t xml:space="preserve"> </w:t>
      </w:r>
      <w:r>
        <w:rPr>
          <w:rFonts w:ascii="Times New Roman" w:hAnsi="Times New Roman"/>
          <w:sz w:val="24"/>
          <w:szCs w:val="24"/>
        </w:rPr>
        <w:t xml:space="preserve">per supportare i </w:t>
      </w:r>
      <w:r w:rsidR="00474D44">
        <w:rPr>
          <w:rFonts w:ascii="Times New Roman" w:hAnsi="Times New Roman"/>
          <w:sz w:val="24"/>
          <w:szCs w:val="24"/>
        </w:rPr>
        <w:t>F</w:t>
      </w:r>
      <w:r w:rsidR="00B16127">
        <w:rPr>
          <w:rFonts w:ascii="Times New Roman" w:hAnsi="Times New Roman"/>
          <w:sz w:val="24"/>
          <w:szCs w:val="24"/>
        </w:rPr>
        <w:t xml:space="preserve">abbricanti </w:t>
      </w:r>
      <w:r>
        <w:rPr>
          <w:rFonts w:ascii="Times New Roman" w:hAnsi="Times New Roman"/>
          <w:sz w:val="24"/>
          <w:szCs w:val="24"/>
        </w:rPr>
        <w:t>di tutto il mondo.</w:t>
      </w:r>
    </w:p>
    <w:p w14:paraId="3CFAD172" w14:textId="7D41D85A" w:rsidR="00733DBC" w:rsidRDefault="00733DBC" w:rsidP="00733DBC">
      <w:pPr>
        <w:rPr>
          <w:rFonts w:ascii="Times New Roman" w:hAnsi="Times New Roman"/>
          <w:sz w:val="24"/>
          <w:szCs w:val="24"/>
        </w:rPr>
      </w:pPr>
    </w:p>
    <w:p w14:paraId="62160202" w14:textId="77777777" w:rsidR="00733DBC" w:rsidRDefault="00733DBC" w:rsidP="00733DBC">
      <w:pPr>
        <w:rPr>
          <w:rFonts w:ascii="Times New Roman" w:hAnsi="Times New Roman"/>
          <w:sz w:val="24"/>
          <w:szCs w:val="24"/>
        </w:rPr>
      </w:pPr>
    </w:p>
    <w:p w14:paraId="3D7F8457" w14:textId="77777777" w:rsidR="00733DBC" w:rsidRDefault="00733DBC" w:rsidP="00733DBC">
      <w:pPr>
        <w:spacing w:line="240" w:lineRule="auto"/>
        <w:contextualSpacing/>
        <w:jc w:val="both"/>
        <w:rPr>
          <w:rFonts w:ascii="Times New Roman" w:eastAsia="Calibri" w:hAnsi="Times New Roman"/>
          <w:b/>
          <w:sz w:val="24"/>
          <w:szCs w:val="24"/>
        </w:rPr>
      </w:pPr>
      <w:r>
        <w:rPr>
          <w:rFonts w:ascii="Times New Roman" w:eastAsia="Calibri" w:hAnsi="Times New Roman"/>
          <w:b/>
          <w:sz w:val="24"/>
          <w:szCs w:val="24"/>
        </w:rPr>
        <w:lastRenderedPageBreak/>
        <w:t>Informazioni su EMMA International</w:t>
      </w:r>
    </w:p>
    <w:p w14:paraId="6004C8FB" w14:textId="633FFC51" w:rsidR="00733DBC" w:rsidRDefault="00733DBC" w:rsidP="00733DBC">
      <w:pPr>
        <w:rPr>
          <w:rFonts w:ascii="Times New Roman" w:eastAsia="Calibri" w:hAnsi="Times New Roman"/>
          <w:bCs/>
          <w:i/>
          <w:iCs/>
          <w:color w:val="0000FF"/>
          <w:sz w:val="24"/>
          <w:szCs w:val="24"/>
          <w:u w:val="single"/>
        </w:rPr>
      </w:pPr>
      <w:r>
        <w:rPr>
          <w:rFonts w:ascii="Times New Roman" w:eastAsia="Calibri" w:hAnsi="Times New Roman"/>
          <w:bCs/>
          <w:sz w:val="24"/>
          <w:szCs w:val="24"/>
        </w:rPr>
        <w:t>EMMA</w:t>
      </w:r>
      <w:r>
        <w:t xml:space="preserve"> </w:t>
      </w:r>
      <w:r>
        <w:rPr>
          <w:rFonts w:ascii="Times New Roman" w:eastAsia="Calibri" w:hAnsi="Times New Roman"/>
          <w:bCs/>
          <w:sz w:val="24"/>
          <w:szCs w:val="24"/>
        </w:rPr>
        <w:t xml:space="preserve">International è una società di consulenza leader a livello mondiale per i settori dei </w:t>
      </w:r>
      <w:r w:rsidR="000C3950">
        <w:rPr>
          <w:rFonts w:ascii="Times New Roman" w:eastAsia="Calibri" w:hAnsi="Times New Roman"/>
          <w:bCs/>
          <w:sz w:val="24"/>
          <w:szCs w:val="24"/>
        </w:rPr>
        <w:t>D</w:t>
      </w:r>
      <w:r>
        <w:rPr>
          <w:rFonts w:ascii="Times New Roman" w:eastAsia="Calibri" w:hAnsi="Times New Roman"/>
          <w:bCs/>
          <w:sz w:val="24"/>
          <w:szCs w:val="24"/>
        </w:rPr>
        <w:t xml:space="preserve">ispositivi </w:t>
      </w:r>
      <w:r w:rsidR="000C3950">
        <w:rPr>
          <w:rFonts w:ascii="Times New Roman" w:eastAsia="Calibri" w:hAnsi="Times New Roman"/>
          <w:bCs/>
          <w:sz w:val="24"/>
          <w:szCs w:val="24"/>
        </w:rPr>
        <w:t>M</w:t>
      </w:r>
      <w:r>
        <w:rPr>
          <w:rFonts w:ascii="Times New Roman" w:eastAsia="Calibri" w:hAnsi="Times New Roman"/>
          <w:bCs/>
          <w:sz w:val="24"/>
          <w:szCs w:val="24"/>
        </w:rPr>
        <w:t>edici, farmaceutici, biotecnologici, prodotti combinati e diagnostici. Con un</w:t>
      </w:r>
      <w:r w:rsidR="00D5249F">
        <w:rPr>
          <w:rFonts w:ascii="Times New Roman" w:eastAsia="Calibri" w:hAnsi="Times New Roman"/>
          <w:bCs/>
          <w:sz w:val="24"/>
          <w:szCs w:val="24"/>
        </w:rPr>
        <w:t>’</w:t>
      </w:r>
      <w:r>
        <w:rPr>
          <w:rFonts w:ascii="Times New Roman" w:eastAsia="Calibri" w:hAnsi="Times New Roman"/>
          <w:bCs/>
          <w:sz w:val="24"/>
          <w:szCs w:val="24"/>
        </w:rPr>
        <w:t xml:space="preserve">attenzione particolare ai servizi di </w:t>
      </w:r>
      <w:r>
        <w:rPr>
          <w:rFonts w:ascii="Times New Roman" w:eastAsia="Calibri" w:hAnsi="Times New Roman"/>
          <w:bCs/>
          <w:color w:val="0000FF"/>
          <w:sz w:val="24"/>
          <w:szCs w:val="24"/>
          <w:u w:val="single"/>
        </w:rPr>
        <w:t>qualità</w:t>
      </w:r>
      <w:r>
        <w:rPr>
          <w:rFonts w:ascii="Times New Roman" w:eastAsia="Calibri" w:hAnsi="Times New Roman"/>
          <w:bCs/>
          <w:sz w:val="24"/>
          <w:szCs w:val="24"/>
        </w:rPr>
        <w:t xml:space="preserve">, </w:t>
      </w:r>
      <w:hyperlink r:id="rId11" w:tgtFrame="_blank" w:history="1">
        <w:r>
          <w:rPr>
            <w:rStyle w:val="Collegamentoipertestuale"/>
            <w:rFonts w:ascii="Times New Roman" w:eastAsia="Calibri" w:hAnsi="Times New Roman"/>
            <w:bCs/>
            <w:sz w:val="24"/>
            <w:szCs w:val="24"/>
          </w:rPr>
          <w:t>regolamentazione</w:t>
        </w:r>
      </w:hyperlink>
      <w:r>
        <w:rPr>
          <w:rFonts w:ascii="Times New Roman" w:eastAsia="Calibri" w:hAnsi="Times New Roman"/>
          <w:bCs/>
          <w:sz w:val="24"/>
          <w:szCs w:val="24"/>
        </w:rPr>
        <w:t xml:space="preserve"> e </w:t>
      </w:r>
      <w:hyperlink r:id="rId12" w:tgtFrame="_blank" w:history="1">
        <w:r>
          <w:rPr>
            <w:rStyle w:val="Collegamentoipertestuale"/>
            <w:rFonts w:ascii="Times New Roman" w:eastAsia="Calibri" w:hAnsi="Times New Roman"/>
            <w:bCs/>
            <w:sz w:val="24"/>
            <w:szCs w:val="24"/>
          </w:rPr>
          <w:t>conformità</w:t>
        </w:r>
      </w:hyperlink>
      <w:r>
        <w:rPr>
          <w:rFonts w:ascii="Times New Roman" w:eastAsia="Calibri" w:hAnsi="Times New Roman"/>
          <w:bCs/>
          <w:sz w:val="24"/>
          <w:szCs w:val="24"/>
        </w:rPr>
        <w:t xml:space="preserve">, </w:t>
      </w:r>
      <w:r w:rsidR="00792E96" w:rsidRPr="00792E96">
        <w:rPr>
          <w:rFonts w:ascii="Times New Roman" w:eastAsia="Calibri" w:hAnsi="Times New Roman"/>
          <w:bCs/>
          <w:sz w:val="24"/>
          <w:szCs w:val="24"/>
        </w:rPr>
        <w:t>EMMA International garantisce ai vostri prodott</w:t>
      </w:r>
      <w:r w:rsidR="000C3950">
        <w:rPr>
          <w:rFonts w:ascii="Times New Roman" w:eastAsia="Calibri" w:hAnsi="Times New Roman"/>
          <w:bCs/>
          <w:sz w:val="24"/>
          <w:szCs w:val="24"/>
        </w:rPr>
        <w:t>i</w:t>
      </w:r>
      <w:r w:rsidR="00792E96" w:rsidRPr="00792E96">
        <w:rPr>
          <w:rFonts w:ascii="Times New Roman" w:eastAsia="Calibri" w:hAnsi="Times New Roman"/>
          <w:bCs/>
          <w:sz w:val="24"/>
          <w:szCs w:val="24"/>
        </w:rPr>
        <w:t xml:space="preserve"> il passaggio sicuro dalla fase di ideazione a quella di approvazione</w:t>
      </w:r>
      <w:r>
        <w:rPr>
          <w:rFonts w:ascii="Times New Roman" w:eastAsia="Calibri" w:hAnsi="Times New Roman"/>
          <w:bCs/>
          <w:sz w:val="24"/>
          <w:szCs w:val="24"/>
        </w:rPr>
        <w:t xml:space="preserve">. Per maggiori informazioni, </w:t>
      </w:r>
      <w:hyperlink r:id="rId13" w:history="1">
        <w:r w:rsidR="0099216E" w:rsidRPr="000D675A">
          <w:rPr>
            <w:rStyle w:val="Collegamentoipertestuale"/>
            <w:rFonts w:ascii="Times New Roman" w:eastAsia="Calibri" w:hAnsi="Times New Roman"/>
            <w:bCs/>
            <w:i/>
            <w:iCs/>
            <w:sz w:val="24"/>
            <w:szCs w:val="24"/>
          </w:rPr>
          <w:t>www.emmainternational.com/</w:t>
        </w:r>
      </w:hyperlink>
      <w:r>
        <w:rPr>
          <w:rFonts w:ascii="Times New Roman" w:eastAsia="Calibri" w:hAnsi="Times New Roman"/>
          <w:bCs/>
          <w:sz w:val="24"/>
          <w:szCs w:val="24"/>
        </w:rPr>
        <w:t xml:space="preserve"> </w:t>
      </w:r>
    </w:p>
    <w:p w14:paraId="329F3B0C" w14:textId="16BD1FEB" w:rsidR="00733DBC" w:rsidRDefault="00733DBC" w:rsidP="00733DBC">
      <w:pPr>
        <w:rPr>
          <w:rFonts w:ascii="Times New Roman" w:eastAsiaTheme="minorHAnsi" w:hAnsi="Times New Roman"/>
          <w:b/>
          <w:bCs/>
          <w:sz w:val="24"/>
          <w:szCs w:val="24"/>
        </w:rPr>
      </w:pPr>
      <w:r>
        <w:rPr>
          <w:rFonts w:ascii="Times New Roman" w:hAnsi="Times New Roman"/>
          <w:b/>
          <w:bCs/>
          <w:sz w:val="24"/>
          <w:szCs w:val="24"/>
        </w:rPr>
        <w:t xml:space="preserve">Informazioni su Thema </w:t>
      </w:r>
    </w:p>
    <w:p w14:paraId="21A90A7C" w14:textId="08FEDD8C" w:rsidR="00733DBC" w:rsidRDefault="00733DBC" w:rsidP="00733DBC">
      <w:pPr>
        <w:rPr>
          <w:rFonts w:ascii="Times New Roman" w:eastAsia="Calibri" w:hAnsi="Times New Roman"/>
          <w:bCs/>
          <w:i/>
          <w:iCs/>
          <w:sz w:val="24"/>
          <w:szCs w:val="24"/>
        </w:rPr>
      </w:pPr>
      <w:r>
        <w:rPr>
          <w:rFonts w:ascii="Times New Roman" w:hAnsi="Times New Roman"/>
          <w:sz w:val="24"/>
          <w:szCs w:val="24"/>
        </w:rPr>
        <w:t xml:space="preserve">Thema è una società di consulenza QA/RA con sede in Italia che fornisce servizi strategici e operativi alle aziende che operano nel settore dei </w:t>
      </w:r>
      <w:r w:rsidR="000C3950">
        <w:rPr>
          <w:rFonts w:ascii="Times New Roman" w:hAnsi="Times New Roman"/>
          <w:sz w:val="24"/>
          <w:szCs w:val="24"/>
        </w:rPr>
        <w:t>D</w:t>
      </w:r>
      <w:r>
        <w:rPr>
          <w:rFonts w:ascii="Times New Roman" w:hAnsi="Times New Roman"/>
          <w:sz w:val="24"/>
          <w:szCs w:val="24"/>
        </w:rPr>
        <w:t xml:space="preserve">ispositivi </w:t>
      </w:r>
      <w:r w:rsidR="000C3950">
        <w:rPr>
          <w:rFonts w:ascii="Times New Roman" w:hAnsi="Times New Roman"/>
          <w:sz w:val="24"/>
          <w:szCs w:val="24"/>
        </w:rPr>
        <w:t>M</w:t>
      </w:r>
      <w:r>
        <w:rPr>
          <w:rFonts w:ascii="Times New Roman" w:hAnsi="Times New Roman"/>
          <w:sz w:val="24"/>
          <w:szCs w:val="24"/>
        </w:rPr>
        <w:t xml:space="preserve">edici e della </w:t>
      </w:r>
      <w:r w:rsidR="000C3950">
        <w:rPr>
          <w:rFonts w:ascii="Times New Roman" w:hAnsi="Times New Roman"/>
          <w:sz w:val="24"/>
          <w:szCs w:val="24"/>
        </w:rPr>
        <w:t>D</w:t>
      </w:r>
      <w:r>
        <w:rPr>
          <w:rFonts w:ascii="Times New Roman" w:hAnsi="Times New Roman"/>
          <w:sz w:val="24"/>
          <w:szCs w:val="24"/>
        </w:rPr>
        <w:t xml:space="preserve">iagnostica </w:t>
      </w:r>
      <w:r w:rsidR="000C3950">
        <w:rPr>
          <w:rFonts w:ascii="Times New Roman" w:hAnsi="Times New Roman"/>
          <w:sz w:val="24"/>
          <w:szCs w:val="24"/>
        </w:rPr>
        <w:t>I</w:t>
      </w:r>
      <w:r>
        <w:rPr>
          <w:rFonts w:ascii="Times New Roman" w:hAnsi="Times New Roman"/>
          <w:sz w:val="24"/>
          <w:szCs w:val="24"/>
        </w:rPr>
        <w:t xml:space="preserve">n </w:t>
      </w:r>
      <w:r w:rsidR="000C3950">
        <w:rPr>
          <w:rFonts w:ascii="Times New Roman" w:hAnsi="Times New Roman"/>
          <w:sz w:val="24"/>
          <w:szCs w:val="24"/>
        </w:rPr>
        <w:t>V</w:t>
      </w:r>
      <w:r>
        <w:rPr>
          <w:rFonts w:ascii="Times New Roman" w:hAnsi="Times New Roman"/>
          <w:sz w:val="24"/>
          <w:szCs w:val="24"/>
        </w:rPr>
        <w:t xml:space="preserve">itro. Con oltre 15 anni di esperienza, Thema ha raggiunto centinaia di obiettivi a livello globale come certificazioni MDR/IVDR, nomine di rappresentanti autorizzati UE/non UE e applicazioni internazionali. </w:t>
      </w:r>
      <w:hyperlink r:id="rId14" w:history="1">
        <w:r>
          <w:rPr>
            <w:rStyle w:val="Collegamentoipertestuale"/>
            <w:rFonts w:ascii="Times New Roman" w:hAnsi="Times New Roman"/>
            <w:sz w:val="24"/>
            <w:szCs w:val="24"/>
          </w:rPr>
          <w:t>www.thema-med.com</w:t>
        </w:r>
      </w:hyperlink>
      <w:r>
        <w:rPr>
          <w:rFonts w:ascii="Times New Roman" w:hAnsi="Times New Roman"/>
          <w:sz w:val="24"/>
          <w:szCs w:val="24"/>
        </w:rPr>
        <w:t xml:space="preserve"> </w:t>
      </w:r>
    </w:p>
    <w:p w14:paraId="6D0409B1" w14:textId="77777777" w:rsidR="00733DBC" w:rsidRDefault="00733DBC" w:rsidP="00733DBC">
      <w:pPr>
        <w:jc w:val="center"/>
        <w:rPr>
          <w:rFonts w:ascii="Times New Roman" w:eastAsia="Calibri" w:hAnsi="Times New Roman"/>
          <w:bCs/>
          <w:sz w:val="24"/>
          <w:szCs w:val="24"/>
        </w:rPr>
      </w:pPr>
      <w:r>
        <w:rPr>
          <w:rFonts w:ascii="Times New Roman" w:eastAsia="Calibri" w:hAnsi="Times New Roman"/>
          <w:bCs/>
          <w:sz w:val="24"/>
          <w:szCs w:val="24"/>
        </w:rPr>
        <w:t># # #</w:t>
      </w:r>
    </w:p>
    <w:p w14:paraId="21E070A1" w14:textId="52F81E40" w:rsidR="00894A83" w:rsidRPr="00400C81" w:rsidRDefault="00733DBC" w:rsidP="00400C81">
      <w:pPr>
        <w:rPr>
          <w:rFonts w:ascii="Times New Roman" w:eastAsia="Calibri" w:hAnsi="Times New Roman"/>
          <w:bCs/>
          <w:sz w:val="24"/>
          <w:szCs w:val="24"/>
        </w:rPr>
      </w:pPr>
      <w:r>
        <w:rPr>
          <w:rFonts w:ascii="Times New Roman" w:eastAsia="Calibri" w:hAnsi="Times New Roman"/>
          <w:bCs/>
          <w:sz w:val="24"/>
          <w:szCs w:val="24"/>
        </w:rPr>
        <w:t>Per ulteriori informazioni</w:t>
      </w:r>
      <w:r w:rsidR="009C2180">
        <w:rPr>
          <w:rFonts w:ascii="Times New Roman" w:eastAsia="Calibri" w:hAnsi="Times New Roman"/>
          <w:bCs/>
          <w:sz w:val="24"/>
          <w:szCs w:val="24"/>
        </w:rPr>
        <w:t xml:space="preserve">: Ufficio Comunicazione e Marketing Thema s.r.l. </w:t>
      </w:r>
      <w:hyperlink r:id="rId15" w:history="1">
        <w:r w:rsidR="009C2180" w:rsidRPr="00EE0201">
          <w:rPr>
            <w:rStyle w:val="Collegamentoipertestuale"/>
            <w:rFonts w:ascii="Times New Roman" w:eastAsia="Calibri" w:hAnsi="Times New Roman"/>
            <w:bCs/>
            <w:sz w:val="24"/>
            <w:szCs w:val="24"/>
          </w:rPr>
          <w:t>marketing@thema-med.com</w:t>
        </w:r>
      </w:hyperlink>
      <w:r w:rsidR="009C2180">
        <w:rPr>
          <w:rFonts w:ascii="Times New Roman" w:eastAsia="Calibri" w:hAnsi="Times New Roman"/>
          <w:bCs/>
          <w:sz w:val="24"/>
          <w:szCs w:val="24"/>
        </w:rPr>
        <w:t xml:space="preserve"> </w:t>
      </w:r>
    </w:p>
    <w:sectPr w:rsidR="00894A83" w:rsidRPr="00400C81" w:rsidSect="005A7EEA">
      <w:headerReference w:type="default" r:id="rId16"/>
      <w:footerReference w:type="default" r:id="rId17"/>
      <w:pgSz w:w="11907" w:h="16839" w:code="9"/>
      <w:pgMar w:top="720" w:right="720" w:bottom="720" w:left="720" w:header="624" w:footer="62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8295E" w14:textId="77777777" w:rsidR="00024221" w:rsidRDefault="00024221" w:rsidP="00012C50">
      <w:pPr>
        <w:spacing w:after="0" w:line="240" w:lineRule="auto"/>
      </w:pPr>
      <w:r>
        <w:separator/>
      </w:r>
    </w:p>
  </w:endnote>
  <w:endnote w:type="continuationSeparator" w:id="0">
    <w:p w14:paraId="79030725" w14:textId="77777777" w:rsidR="00024221" w:rsidRDefault="00024221" w:rsidP="00012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LFMGD+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378B5" w14:textId="0BDF7C5F" w:rsidR="002D7F39" w:rsidRDefault="00A1316E" w:rsidP="00A1316E">
    <w:pPr>
      <w:tabs>
        <w:tab w:val="left" w:pos="380"/>
        <w:tab w:val="center" w:pos="5233"/>
      </w:tabs>
    </w:pPr>
    <w:r>
      <w:rPr>
        <w:rFonts w:ascii="Verdana" w:hAnsi="Verdana"/>
        <w:color w:val="008080"/>
        <w:sz w:val="16"/>
        <w:szCs w:val="16"/>
      </w:rPr>
      <w:tab/>
    </w:r>
    <w:r>
      <w:rPr>
        <w:rFonts w:ascii="Verdana" w:hAnsi="Verdana"/>
        <w:color w:val="008080"/>
        <w:sz w:val="16"/>
        <w:szCs w:val="16"/>
      </w:rPr>
      <w:tab/>
    </w:r>
    <w:r w:rsidR="0032142B" w:rsidRPr="006D61E6">
      <w:rPr>
        <w:rFonts w:ascii="Verdana" w:hAnsi="Verdana"/>
        <w:color w:val="008080"/>
        <w:sz w:val="16"/>
        <w:szCs w:val="16"/>
      </w:rPr>
      <w:fldChar w:fldCharType="begin"/>
    </w:r>
    <w:r w:rsidR="002D7F39" w:rsidRPr="006D61E6">
      <w:rPr>
        <w:rFonts w:ascii="Verdana" w:hAnsi="Verdana"/>
        <w:color w:val="008080"/>
        <w:sz w:val="16"/>
        <w:szCs w:val="16"/>
      </w:rPr>
      <w:instrText xml:space="preserve"> PAGE </w:instrText>
    </w:r>
    <w:r w:rsidR="0032142B" w:rsidRPr="006D61E6">
      <w:rPr>
        <w:rFonts w:ascii="Verdana" w:hAnsi="Verdana"/>
        <w:color w:val="008080"/>
        <w:sz w:val="16"/>
        <w:szCs w:val="16"/>
      </w:rPr>
      <w:fldChar w:fldCharType="separate"/>
    </w:r>
    <w:r w:rsidR="005C52D5">
      <w:rPr>
        <w:rFonts w:ascii="Verdana" w:hAnsi="Verdana"/>
        <w:noProof/>
        <w:color w:val="008080"/>
        <w:sz w:val="16"/>
        <w:szCs w:val="16"/>
      </w:rPr>
      <w:t>1</w:t>
    </w:r>
    <w:r w:rsidR="0032142B" w:rsidRPr="006D61E6">
      <w:rPr>
        <w:rFonts w:ascii="Verdana" w:hAnsi="Verdana"/>
        <w:color w:val="008080"/>
        <w:sz w:val="16"/>
        <w:szCs w:val="16"/>
      </w:rPr>
      <w:fldChar w:fldCharType="end"/>
    </w:r>
    <w:r w:rsidR="002D7F39" w:rsidRPr="006D61E6">
      <w:rPr>
        <w:rFonts w:ascii="Verdana" w:hAnsi="Verdana"/>
        <w:color w:val="008080"/>
        <w:sz w:val="16"/>
        <w:szCs w:val="16"/>
      </w:rPr>
      <w:t xml:space="preserve"> </w:t>
    </w:r>
    <w:r w:rsidR="00894A83">
      <w:rPr>
        <w:rFonts w:ascii="Verdana" w:hAnsi="Verdana"/>
        <w:color w:val="008080"/>
        <w:sz w:val="16"/>
        <w:szCs w:val="16"/>
      </w:rPr>
      <w:t>/</w:t>
    </w:r>
    <w:r w:rsidR="002D7F39" w:rsidRPr="006D61E6">
      <w:rPr>
        <w:rFonts w:ascii="Verdana" w:hAnsi="Verdana"/>
        <w:color w:val="008080"/>
        <w:sz w:val="16"/>
        <w:szCs w:val="16"/>
      </w:rPr>
      <w:t xml:space="preserve"> </w:t>
    </w:r>
    <w:r w:rsidR="0032142B" w:rsidRPr="006D61E6">
      <w:rPr>
        <w:rFonts w:ascii="Verdana" w:hAnsi="Verdana"/>
        <w:color w:val="008080"/>
        <w:sz w:val="16"/>
        <w:szCs w:val="16"/>
      </w:rPr>
      <w:fldChar w:fldCharType="begin"/>
    </w:r>
    <w:r w:rsidR="002D7F39" w:rsidRPr="006D61E6">
      <w:rPr>
        <w:rFonts w:ascii="Verdana" w:hAnsi="Verdana"/>
        <w:color w:val="008080"/>
        <w:sz w:val="16"/>
        <w:szCs w:val="16"/>
      </w:rPr>
      <w:instrText xml:space="preserve"> NUMPAGES  </w:instrText>
    </w:r>
    <w:r w:rsidR="0032142B" w:rsidRPr="006D61E6">
      <w:rPr>
        <w:rFonts w:ascii="Verdana" w:hAnsi="Verdana"/>
        <w:color w:val="008080"/>
        <w:sz w:val="16"/>
        <w:szCs w:val="16"/>
      </w:rPr>
      <w:fldChar w:fldCharType="separate"/>
    </w:r>
    <w:r w:rsidR="005C52D5">
      <w:rPr>
        <w:rFonts w:ascii="Verdana" w:hAnsi="Verdana"/>
        <w:noProof/>
        <w:color w:val="008080"/>
        <w:sz w:val="16"/>
        <w:szCs w:val="16"/>
      </w:rPr>
      <w:t>1</w:t>
    </w:r>
    <w:r w:rsidR="0032142B" w:rsidRPr="006D61E6">
      <w:rPr>
        <w:rFonts w:ascii="Verdana" w:hAnsi="Verdana"/>
        <w:color w:val="008080"/>
        <w:sz w:val="16"/>
        <w:szCs w:val="16"/>
      </w:rPr>
      <w:fldChar w:fldCharType="end"/>
    </w:r>
  </w:p>
  <w:p w14:paraId="69187729" w14:textId="4F5C699B" w:rsidR="00554FEB" w:rsidRPr="00554FEB" w:rsidRDefault="00554FEB" w:rsidP="00554FEB">
    <w:pPr>
      <w:pStyle w:val="Pidipagina"/>
      <w:jc w:val="both"/>
      <w:rPr>
        <w:rFonts w:ascii="Verdana" w:hAnsi="Verdana" w:cstheme="minorHAnsi"/>
        <w:color w:val="595959"/>
        <w:sz w:val="10"/>
        <w:szCs w:val="10"/>
      </w:rPr>
    </w:pPr>
    <w:r w:rsidRPr="00554FEB">
      <w:rPr>
        <w:rFonts w:ascii="Verdana" w:hAnsi="Verdana" w:cstheme="minorHAnsi"/>
        <w:color w:val="595959"/>
        <w:sz w:val="10"/>
        <w:szCs w:val="10"/>
      </w:rPr>
      <w:t xml:space="preserve">NOTA SULLA RISERVATEZZA DEI DATI - Thema S.r.l. opera secondo i principi di liceità e trasparenza a tutela della riservatezza, delle libertà, della dignità e dei diritti degli interessati ai sensi del D. Lgs. 196/2003 adeguato al GDPR 679/16 EU dal D. Lgs. 101/2018. Il suo contenuto è strettamente confidenziale e riservato al destinatario che dovrà trattarne il contenuto secondo i medesimi principi. Qualora si ritenga di aver ricevuto erroneamente la presente comunicazione, Vi invitiamo a darcene pronta comunicazione all’indirizzo </w:t>
    </w:r>
    <w:hyperlink r:id="rId1" w:history="1">
      <w:r w:rsidRPr="00554FEB">
        <w:rPr>
          <w:rStyle w:val="Collegamentoipertestuale"/>
          <w:rFonts w:ascii="Verdana" w:hAnsi="Verdana" w:cstheme="minorHAnsi"/>
          <w:sz w:val="10"/>
          <w:szCs w:val="10"/>
        </w:rPr>
        <w:t>info@thema-med.com</w:t>
      </w:r>
    </w:hyperlink>
    <w:r w:rsidRPr="00554FEB">
      <w:rPr>
        <w:rFonts w:ascii="Verdana" w:hAnsi="Verdana" w:cstheme="minorHAnsi"/>
        <w:color w:val="595959"/>
        <w:sz w:val="10"/>
        <w:szCs w:val="10"/>
      </w:rPr>
      <w:t xml:space="preserve"> e a provvedere alla distruzione del suo contenuto. Informativa privacy e privacy policy aziendale sono consultabili all’indirizzo </w:t>
    </w:r>
    <w:hyperlink r:id="rId2" w:history="1">
      <w:r w:rsidRPr="00554FEB">
        <w:rPr>
          <w:rStyle w:val="Collegamentoipertestuale"/>
          <w:rFonts w:ascii="Verdana" w:hAnsi="Verdana" w:cstheme="minorHAnsi"/>
          <w:sz w:val="10"/>
          <w:szCs w:val="10"/>
        </w:rPr>
        <w:t>www.thema-med.com</w:t>
      </w:r>
    </w:hyperlink>
    <w:r w:rsidRPr="00554FEB">
      <w:rPr>
        <w:rFonts w:ascii="Verdana" w:hAnsi="Verdana" w:cstheme="minorHAnsi"/>
        <w:color w:val="595959"/>
        <w:sz w:val="10"/>
        <w:szCs w:val="10"/>
        <w:u w:val="single"/>
      </w:rPr>
      <w:t xml:space="preserve"> </w:t>
    </w:r>
    <w:r w:rsidRPr="00554FEB">
      <w:rPr>
        <w:rFonts w:ascii="Verdana" w:hAnsi="Verdana" w:cstheme="minorHAnsi"/>
        <w:color w:val="595959"/>
        <w:sz w:val="10"/>
        <w:szCs w:val="10"/>
      </w:rPr>
      <w:t xml:space="preserve">e presso la sede ai seguenti recapiti: Thema S.r.l., Via Saragat 5, 40026 Imola (BO), P. Iva e C. Fiscale 02770361208, Telefono 0542.643496, Email: </w:t>
    </w:r>
    <w:hyperlink r:id="rId3" w:history="1">
      <w:r w:rsidRPr="00554FEB">
        <w:rPr>
          <w:rStyle w:val="Collegamentoipertestuale"/>
          <w:rFonts w:ascii="Verdana" w:hAnsi="Verdana" w:cstheme="minorHAnsi"/>
          <w:sz w:val="10"/>
          <w:szCs w:val="10"/>
        </w:rPr>
        <w:t>info@thema-med.com</w:t>
      </w:r>
    </w:hyperlink>
    <w:r w:rsidRPr="00554FEB">
      <w:rPr>
        <w:rFonts w:ascii="Verdana" w:hAnsi="Verdana" w:cstheme="minorHAnsi"/>
        <w:color w:val="595959"/>
        <w:sz w:val="10"/>
        <w:szCs w:val="10"/>
      </w:rPr>
      <w:t>.</w:t>
    </w:r>
  </w:p>
  <w:p w14:paraId="1D082A76" w14:textId="274C485C" w:rsidR="002D7F39" w:rsidRPr="00554FEB" w:rsidRDefault="00554FEB" w:rsidP="00554FEB">
    <w:pPr>
      <w:pStyle w:val="Pidipagina"/>
      <w:jc w:val="both"/>
      <w:rPr>
        <w:rFonts w:ascii="Verdana" w:hAnsi="Verdana" w:cstheme="minorHAnsi"/>
        <w:color w:val="595959"/>
        <w:sz w:val="10"/>
        <w:szCs w:val="10"/>
        <w:lang w:val="en-GB"/>
      </w:rPr>
    </w:pPr>
    <w:r w:rsidRPr="00554FEB">
      <w:rPr>
        <w:rFonts w:ascii="Verdana" w:hAnsi="Verdana" w:cstheme="minorHAnsi"/>
        <w:color w:val="595959"/>
        <w:sz w:val="10"/>
        <w:szCs w:val="10"/>
        <w:lang w:val="en-GB"/>
      </w:rPr>
      <w:t xml:space="preserve">NOTE ON CONFIDENTIALITY OF DATA - Thema </w:t>
    </w:r>
    <w:proofErr w:type="spellStart"/>
    <w:r w:rsidRPr="00554FEB">
      <w:rPr>
        <w:rFonts w:ascii="Verdana" w:hAnsi="Verdana" w:cstheme="minorHAnsi"/>
        <w:color w:val="595959"/>
        <w:sz w:val="10"/>
        <w:szCs w:val="10"/>
        <w:lang w:val="en-GB"/>
      </w:rPr>
      <w:t>S.r.l</w:t>
    </w:r>
    <w:proofErr w:type="spellEnd"/>
    <w:r w:rsidRPr="00554FEB">
      <w:rPr>
        <w:rFonts w:ascii="Verdana" w:hAnsi="Verdana" w:cstheme="minorHAnsi"/>
        <w:color w:val="595959"/>
        <w:sz w:val="10"/>
        <w:szCs w:val="10"/>
        <w:lang w:val="en-GB"/>
      </w:rPr>
      <w:t xml:space="preserve">. operates in accordance with the principles of lawfulness and transparency to protect privacy, freedom, dignity and rights of data subjects in accordance with D. </w:t>
    </w:r>
    <w:proofErr w:type="spellStart"/>
    <w:r w:rsidRPr="00554FEB">
      <w:rPr>
        <w:rFonts w:ascii="Verdana" w:hAnsi="Verdana" w:cstheme="minorHAnsi"/>
        <w:color w:val="595959"/>
        <w:sz w:val="10"/>
        <w:szCs w:val="10"/>
        <w:lang w:val="en-GB"/>
      </w:rPr>
      <w:t>Lgs</w:t>
    </w:r>
    <w:proofErr w:type="spellEnd"/>
    <w:r w:rsidRPr="00554FEB">
      <w:rPr>
        <w:rFonts w:ascii="Verdana" w:hAnsi="Verdana" w:cstheme="minorHAnsi"/>
        <w:color w:val="595959"/>
        <w:sz w:val="10"/>
        <w:szCs w:val="10"/>
        <w:lang w:val="en-GB"/>
      </w:rPr>
      <w:t xml:space="preserve">. 196/2003 adapted to the GDPR  679/16 EU by the D. </w:t>
    </w:r>
    <w:proofErr w:type="spellStart"/>
    <w:r w:rsidRPr="00554FEB">
      <w:rPr>
        <w:rFonts w:ascii="Verdana" w:hAnsi="Verdana" w:cstheme="minorHAnsi"/>
        <w:color w:val="595959"/>
        <w:sz w:val="10"/>
        <w:szCs w:val="10"/>
        <w:lang w:val="en-GB"/>
      </w:rPr>
      <w:t>Lgs</w:t>
    </w:r>
    <w:proofErr w:type="spellEnd"/>
    <w:r w:rsidRPr="00554FEB">
      <w:rPr>
        <w:rFonts w:ascii="Verdana" w:hAnsi="Verdana" w:cstheme="minorHAnsi"/>
        <w:color w:val="595959"/>
        <w:sz w:val="10"/>
        <w:szCs w:val="10"/>
        <w:lang w:val="en-GB"/>
      </w:rPr>
      <w:t xml:space="preserve">. 101/2018. Its content is strictly confidential and reserved for the addressee that shall deal with its contents in accordance with the same principles. If you believe that you have received this communication wrongly, we invite you to give us ready notice at the address </w:t>
    </w:r>
    <w:hyperlink r:id="rId4" w:history="1">
      <w:r w:rsidRPr="00554FEB">
        <w:rPr>
          <w:rStyle w:val="Collegamentoipertestuale"/>
          <w:rFonts w:ascii="Verdana" w:hAnsi="Verdana" w:cstheme="minorHAnsi"/>
          <w:sz w:val="10"/>
          <w:szCs w:val="10"/>
          <w:lang w:val="en-GB"/>
        </w:rPr>
        <w:t>info@thema-med.com</w:t>
      </w:r>
    </w:hyperlink>
    <w:r w:rsidRPr="00554FEB">
      <w:rPr>
        <w:rFonts w:ascii="Verdana" w:hAnsi="Verdana" w:cstheme="minorHAnsi"/>
        <w:color w:val="595959"/>
        <w:sz w:val="10"/>
        <w:szCs w:val="10"/>
        <w:u w:val="single"/>
        <w:lang w:val="en-US"/>
      </w:rPr>
      <w:t xml:space="preserve"> </w:t>
    </w:r>
    <w:r w:rsidRPr="00554FEB">
      <w:rPr>
        <w:rFonts w:ascii="Verdana" w:hAnsi="Verdana" w:cstheme="minorHAnsi"/>
        <w:color w:val="595959"/>
        <w:sz w:val="10"/>
        <w:szCs w:val="10"/>
        <w:lang w:val="en-GB"/>
      </w:rPr>
      <w:t xml:space="preserve">and to ensure the destruction of its contents. Privacy policy is available at the address </w:t>
    </w:r>
    <w:hyperlink r:id="rId5" w:history="1">
      <w:r w:rsidRPr="00554FEB">
        <w:rPr>
          <w:rStyle w:val="Collegamentoipertestuale"/>
          <w:rFonts w:ascii="Verdana" w:hAnsi="Verdana" w:cstheme="minorHAnsi"/>
          <w:sz w:val="10"/>
          <w:szCs w:val="10"/>
          <w:lang w:val="en-GB"/>
        </w:rPr>
        <w:t>www.thema-med.com</w:t>
      </w:r>
    </w:hyperlink>
    <w:r w:rsidRPr="00554FEB">
      <w:rPr>
        <w:rFonts w:ascii="Verdana" w:hAnsi="Verdana" w:cstheme="minorHAnsi"/>
        <w:color w:val="595959"/>
        <w:sz w:val="10"/>
        <w:szCs w:val="10"/>
        <w:lang w:val="en-GB"/>
      </w:rPr>
      <w:t xml:space="preserve"> and at the headquarters to the following contact details: Thema </w:t>
    </w:r>
    <w:proofErr w:type="spellStart"/>
    <w:r w:rsidRPr="00554FEB">
      <w:rPr>
        <w:rFonts w:ascii="Verdana" w:hAnsi="Verdana" w:cstheme="minorHAnsi"/>
        <w:color w:val="595959"/>
        <w:sz w:val="10"/>
        <w:szCs w:val="10"/>
        <w:lang w:val="en-GB"/>
      </w:rPr>
      <w:t>S.r.l</w:t>
    </w:r>
    <w:proofErr w:type="spellEnd"/>
    <w:r w:rsidRPr="00554FEB">
      <w:rPr>
        <w:rFonts w:ascii="Verdana" w:hAnsi="Verdana" w:cstheme="minorHAnsi"/>
        <w:color w:val="595959"/>
        <w:sz w:val="10"/>
        <w:szCs w:val="10"/>
        <w:lang w:val="en-GB"/>
      </w:rPr>
      <w:t xml:space="preserve">. Via </w:t>
    </w:r>
    <w:proofErr w:type="spellStart"/>
    <w:r w:rsidRPr="00554FEB">
      <w:rPr>
        <w:rFonts w:ascii="Verdana" w:hAnsi="Verdana" w:cstheme="minorHAnsi"/>
        <w:color w:val="595959"/>
        <w:sz w:val="10"/>
        <w:szCs w:val="10"/>
        <w:lang w:val="en-GB"/>
      </w:rPr>
      <w:t>Saragat</w:t>
    </w:r>
    <w:proofErr w:type="spellEnd"/>
    <w:r w:rsidRPr="00554FEB">
      <w:rPr>
        <w:rFonts w:ascii="Verdana" w:hAnsi="Verdana" w:cstheme="minorHAnsi"/>
        <w:color w:val="595959"/>
        <w:sz w:val="10"/>
        <w:szCs w:val="10"/>
        <w:lang w:val="en-GB"/>
      </w:rPr>
      <w:t xml:space="preserve">, 5 40026 </w:t>
    </w:r>
    <w:proofErr w:type="spellStart"/>
    <w:r w:rsidRPr="00554FEB">
      <w:rPr>
        <w:rFonts w:ascii="Verdana" w:hAnsi="Verdana" w:cstheme="minorHAnsi"/>
        <w:color w:val="595959"/>
        <w:sz w:val="10"/>
        <w:szCs w:val="10"/>
        <w:lang w:val="en-GB"/>
      </w:rPr>
      <w:t>Imola</w:t>
    </w:r>
    <w:proofErr w:type="spellEnd"/>
    <w:r w:rsidRPr="00554FEB">
      <w:rPr>
        <w:rFonts w:ascii="Verdana" w:hAnsi="Verdana" w:cstheme="minorHAnsi"/>
        <w:color w:val="595959"/>
        <w:sz w:val="10"/>
        <w:szCs w:val="10"/>
        <w:lang w:val="en-GB"/>
      </w:rPr>
      <w:t xml:space="preserve"> (BO), Italy, Vat No. and Tax Code 02770361208 Telephone +39.0542.643496 Email: </w:t>
    </w:r>
    <w:hyperlink r:id="rId6" w:history="1">
      <w:r w:rsidRPr="00554FEB">
        <w:rPr>
          <w:rStyle w:val="Collegamentoipertestuale"/>
          <w:rFonts w:ascii="Verdana" w:hAnsi="Verdana" w:cstheme="minorHAnsi"/>
          <w:sz w:val="10"/>
          <w:szCs w:val="10"/>
          <w:lang w:val="en-GB"/>
        </w:rPr>
        <w:t>info@thema-med.com</w:t>
      </w:r>
    </w:hyperlink>
    <w:r w:rsidRPr="00554FEB">
      <w:rPr>
        <w:rFonts w:ascii="Verdana" w:hAnsi="Verdana" w:cstheme="minorHAnsi"/>
        <w:color w:val="595959"/>
        <w:sz w:val="10"/>
        <w:szCs w:val="1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DC0A8" w14:textId="77777777" w:rsidR="00024221" w:rsidRDefault="00024221" w:rsidP="00012C50">
      <w:pPr>
        <w:spacing w:after="0" w:line="240" w:lineRule="auto"/>
      </w:pPr>
      <w:r>
        <w:separator/>
      </w:r>
    </w:p>
  </w:footnote>
  <w:footnote w:type="continuationSeparator" w:id="0">
    <w:p w14:paraId="78A8DCEA" w14:textId="77777777" w:rsidR="00024221" w:rsidRDefault="00024221" w:rsidP="00012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4A0" w:firstRow="1" w:lastRow="0" w:firstColumn="1" w:lastColumn="0" w:noHBand="0" w:noVBand="1"/>
    </w:tblPr>
    <w:tblGrid>
      <w:gridCol w:w="3525"/>
      <w:gridCol w:w="6942"/>
    </w:tblGrid>
    <w:tr w:rsidR="006952D4" w:rsidRPr="00F83BCF" w14:paraId="1D503A0B" w14:textId="77777777" w:rsidTr="006952D4">
      <w:trPr>
        <w:trHeight w:val="1702"/>
        <w:jc w:val="center"/>
      </w:trPr>
      <w:tc>
        <w:tcPr>
          <w:tcW w:w="1519" w:type="pct"/>
          <w:shd w:val="clear" w:color="auto" w:fill="auto"/>
          <w:vAlign w:val="center"/>
        </w:tcPr>
        <w:p w14:paraId="79B351C6" w14:textId="2020F0A7" w:rsidR="006952D4" w:rsidRDefault="009134E1" w:rsidP="006952D4">
          <w:pPr>
            <w:pStyle w:val="Intestazione"/>
          </w:pPr>
          <w:r>
            <w:rPr>
              <w:rFonts w:cs="Arial"/>
              <w:b/>
              <w:noProof/>
            </w:rPr>
            <w:drawing>
              <wp:inline distT="0" distB="0" distL="0" distR="0" wp14:anchorId="2ABD04D2" wp14:editId="306EB113">
                <wp:extent cx="950400" cy="1036800"/>
                <wp:effectExtent l="0" t="0" r="254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400" cy="1036800"/>
                        </a:xfrm>
                        <a:prstGeom prst="rect">
                          <a:avLst/>
                        </a:prstGeom>
                        <a:noFill/>
                        <a:ln>
                          <a:noFill/>
                        </a:ln>
                      </pic:spPr>
                    </pic:pic>
                  </a:graphicData>
                </a:graphic>
              </wp:inline>
            </w:drawing>
          </w:r>
        </w:p>
      </w:tc>
      <w:tc>
        <w:tcPr>
          <w:tcW w:w="2992" w:type="pct"/>
          <w:shd w:val="clear" w:color="auto" w:fill="auto"/>
        </w:tcPr>
        <w:p w14:paraId="6F551F59" w14:textId="77777777" w:rsidR="006952D4" w:rsidRPr="001314AB" w:rsidRDefault="006952D4" w:rsidP="006952D4">
          <w:pPr>
            <w:autoSpaceDE w:val="0"/>
            <w:autoSpaceDN w:val="0"/>
            <w:adjustRightInd w:val="0"/>
            <w:spacing w:after="0" w:line="240" w:lineRule="auto"/>
            <w:jc w:val="right"/>
            <w:rPr>
              <w:rFonts w:ascii="Verdana" w:hAnsi="Verdana"/>
              <w:color w:val="8B9399"/>
              <w:sz w:val="14"/>
              <w:szCs w:val="12"/>
            </w:rPr>
          </w:pPr>
          <w:r w:rsidRPr="001314AB">
            <w:rPr>
              <w:rFonts w:ascii="Verdana" w:hAnsi="Verdana"/>
              <w:color w:val="8B9399"/>
              <w:sz w:val="18"/>
              <w:szCs w:val="16"/>
            </w:rPr>
            <w:t>THEMA s.r.l.</w:t>
          </w:r>
        </w:p>
        <w:p w14:paraId="2FA09471" w14:textId="77777777" w:rsidR="006952D4" w:rsidRPr="004F2662" w:rsidRDefault="006952D4" w:rsidP="006952D4">
          <w:pPr>
            <w:autoSpaceDE w:val="0"/>
            <w:autoSpaceDN w:val="0"/>
            <w:adjustRightInd w:val="0"/>
            <w:spacing w:after="0" w:line="240" w:lineRule="auto"/>
            <w:jc w:val="right"/>
            <w:rPr>
              <w:rFonts w:ascii="Verdana" w:hAnsi="Verdana"/>
              <w:color w:val="8B9399"/>
              <w:sz w:val="12"/>
              <w:szCs w:val="16"/>
            </w:rPr>
          </w:pPr>
          <w:r w:rsidRPr="004F2662">
            <w:rPr>
              <w:rFonts w:ascii="Verdana" w:hAnsi="Verdana"/>
              <w:color w:val="8B9399"/>
              <w:sz w:val="12"/>
              <w:szCs w:val="16"/>
            </w:rPr>
            <w:t xml:space="preserve">via </w:t>
          </w:r>
          <w:r>
            <w:rPr>
              <w:rFonts w:ascii="Verdana" w:hAnsi="Verdana"/>
              <w:color w:val="8B9399"/>
              <w:sz w:val="12"/>
              <w:szCs w:val="16"/>
            </w:rPr>
            <w:t>Giuseppe Saragat 5,</w:t>
          </w:r>
          <w:r w:rsidRPr="004F2662">
            <w:rPr>
              <w:rFonts w:ascii="Verdana" w:hAnsi="Verdana"/>
              <w:color w:val="8B9399"/>
              <w:sz w:val="12"/>
              <w:szCs w:val="16"/>
            </w:rPr>
            <w:t xml:space="preserve"> 40026 Imola (BO) </w:t>
          </w:r>
          <w:proofErr w:type="spellStart"/>
          <w:r w:rsidRPr="004F2662">
            <w:rPr>
              <w:rFonts w:ascii="Verdana" w:hAnsi="Verdana"/>
              <w:color w:val="8B9399"/>
              <w:sz w:val="12"/>
              <w:szCs w:val="16"/>
            </w:rPr>
            <w:t>Italy</w:t>
          </w:r>
          <w:proofErr w:type="spellEnd"/>
        </w:p>
        <w:p w14:paraId="3E6B7750" w14:textId="77777777" w:rsidR="006952D4" w:rsidRDefault="006952D4" w:rsidP="006952D4">
          <w:pPr>
            <w:autoSpaceDE w:val="0"/>
            <w:autoSpaceDN w:val="0"/>
            <w:adjustRightInd w:val="0"/>
            <w:spacing w:after="0" w:line="240" w:lineRule="auto"/>
            <w:jc w:val="right"/>
            <w:rPr>
              <w:rFonts w:ascii="Verdana" w:hAnsi="Verdana"/>
              <w:color w:val="8B9399"/>
              <w:sz w:val="12"/>
              <w:szCs w:val="16"/>
            </w:rPr>
          </w:pPr>
          <w:r w:rsidRPr="001314AB">
            <w:rPr>
              <w:rFonts w:ascii="Verdana" w:hAnsi="Verdana"/>
              <w:color w:val="8B9399"/>
              <w:sz w:val="12"/>
              <w:szCs w:val="16"/>
            </w:rPr>
            <w:t>tel. +39 0542 643496</w:t>
          </w:r>
          <w:r w:rsidRPr="001314AB">
            <w:rPr>
              <w:rFonts w:ascii="Tahoma" w:hAnsi="Tahoma" w:cs="Tahoma"/>
              <w:noProof/>
              <w:color w:val="595959"/>
              <w:sz w:val="16"/>
              <w:szCs w:val="16"/>
            </w:rPr>
            <w:t xml:space="preserve"> </w:t>
          </w:r>
          <w:r w:rsidRPr="001314AB">
            <w:rPr>
              <w:rFonts w:ascii="Verdana" w:hAnsi="Verdana"/>
              <w:color w:val="8B9399"/>
              <w:sz w:val="12"/>
              <w:szCs w:val="16"/>
            </w:rPr>
            <w:t>fax +39 0542 641833</w:t>
          </w:r>
        </w:p>
        <w:p w14:paraId="3BCCFDBF" w14:textId="77777777" w:rsidR="006952D4" w:rsidRPr="004F2662" w:rsidRDefault="006952D4" w:rsidP="006952D4">
          <w:pPr>
            <w:autoSpaceDE w:val="0"/>
            <w:autoSpaceDN w:val="0"/>
            <w:adjustRightInd w:val="0"/>
            <w:spacing w:after="0" w:line="240" w:lineRule="auto"/>
            <w:jc w:val="right"/>
            <w:rPr>
              <w:rFonts w:ascii="Verdana" w:hAnsi="Verdana"/>
              <w:color w:val="8B9399"/>
              <w:sz w:val="12"/>
              <w:szCs w:val="16"/>
            </w:rPr>
          </w:pPr>
          <w:proofErr w:type="spellStart"/>
          <w:r w:rsidRPr="004F2662">
            <w:rPr>
              <w:rFonts w:ascii="Verdana" w:hAnsi="Verdana"/>
              <w:color w:val="8B9399"/>
              <w:sz w:val="12"/>
              <w:szCs w:val="16"/>
            </w:rPr>
            <w:t>P.Iva</w:t>
          </w:r>
          <w:proofErr w:type="spellEnd"/>
          <w:r w:rsidRPr="004F2662">
            <w:rPr>
              <w:rFonts w:ascii="Verdana" w:hAnsi="Verdana"/>
              <w:color w:val="8B9399"/>
              <w:sz w:val="12"/>
              <w:szCs w:val="16"/>
            </w:rPr>
            <w:t>/C.F.02770361208</w:t>
          </w:r>
        </w:p>
        <w:p w14:paraId="422F5F61" w14:textId="77777777" w:rsidR="006952D4" w:rsidRPr="004F2662" w:rsidRDefault="006952D4" w:rsidP="006952D4">
          <w:pPr>
            <w:autoSpaceDE w:val="0"/>
            <w:autoSpaceDN w:val="0"/>
            <w:adjustRightInd w:val="0"/>
            <w:spacing w:after="0" w:line="240" w:lineRule="auto"/>
            <w:jc w:val="right"/>
            <w:rPr>
              <w:rFonts w:ascii="Verdana" w:hAnsi="Verdana"/>
              <w:color w:val="8B9399"/>
              <w:sz w:val="12"/>
              <w:szCs w:val="16"/>
            </w:rPr>
          </w:pPr>
          <w:proofErr w:type="spellStart"/>
          <w:r w:rsidRPr="004F2662">
            <w:rPr>
              <w:rFonts w:ascii="Verdana" w:hAnsi="Verdana"/>
              <w:color w:val="8B9399"/>
              <w:sz w:val="12"/>
              <w:szCs w:val="16"/>
            </w:rPr>
            <w:t>Reg.imprese</w:t>
          </w:r>
          <w:proofErr w:type="spellEnd"/>
          <w:r w:rsidRPr="004F2662">
            <w:rPr>
              <w:rFonts w:ascii="Verdana" w:hAnsi="Verdana"/>
              <w:color w:val="8B9399"/>
              <w:sz w:val="12"/>
              <w:szCs w:val="16"/>
            </w:rPr>
            <w:t xml:space="preserve"> BO 02770361208</w:t>
          </w:r>
        </w:p>
        <w:p w14:paraId="2E6AE1A8" w14:textId="77777777" w:rsidR="006952D4" w:rsidRPr="008A19C7" w:rsidRDefault="006952D4" w:rsidP="006952D4">
          <w:pPr>
            <w:autoSpaceDE w:val="0"/>
            <w:autoSpaceDN w:val="0"/>
            <w:adjustRightInd w:val="0"/>
            <w:spacing w:after="0" w:line="240" w:lineRule="auto"/>
            <w:jc w:val="right"/>
            <w:rPr>
              <w:rFonts w:ascii="Verdana" w:hAnsi="Verdana"/>
              <w:color w:val="8B9399"/>
              <w:sz w:val="12"/>
              <w:szCs w:val="16"/>
              <w:lang w:val="pl-PL"/>
            </w:rPr>
          </w:pPr>
          <w:r w:rsidRPr="008A19C7">
            <w:rPr>
              <w:rFonts w:ascii="Verdana" w:hAnsi="Verdana"/>
              <w:color w:val="8B9399"/>
              <w:sz w:val="12"/>
              <w:szCs w:val="16"/>
              <w:lang w:val="pl-PL"/>
            </w:rPr>
            <w:t>REA BO n.466056</w:t>
          </w:r>
        </w:p>
        <w:p w14:paraId="555FC691" w14:textId="77777777" w:rsidR="006952D4" w:rsidRPr="008A19C7" w:rsidRDefault="006952D4" w:rsidP="006952D4">
          <w:pPr>
            <w:autoSpaceDE w:val="0"/>
            <w:autoSpaceDN w:val="0"/>
            <w:adjustRightInd w:val="0"/>
            <w:spacing w:after="0" w:line="240" w:lineRule="auto"/>
            <w:jc w:val="right"/>
            <w:rPr>
              <w:rFonts w:ascii="Verdana" w:hAnsi="Verdana"/>
              <w:color w:val="8B9399"/>
              <w:sz w:val="12"/>
              <w:szCs w:val="16"/>
              <w:lang w:val="pl-PL"/>
            </w:rPr>
          </w:pPr>
          <w:r w:rsidRPr="008A19C7">
            <w:rPr>
              <w:rFonts w:ascii="Verdana" w:hAnsi="Verdana"/>
              <w:color w:val="8B9399"/>
              <w:sz w:val="12"/>
              <w:szCs w:val="16"/>
              <w:lang w:val="pl-PL"/>
            </w:rPr>
            <w:t>Cap.soc. 50.000€ i.v.</w:t>
          </w:r>
        </w:p>
        <w:p w14:paraId="56518F07" w14:textId="77777777" w:rsidR="006952D4" w:rsidRPr="008A19C7" w:rsidRDefault="006952D4" w:rsidP="006952D4">
          <w:pPr>
            <w:autoSpaceDE w:val="0"/>
            <w:autoSpaceDN w:val="0"/>
            <w:adjustRightInd w:val="0"/>
            <w:spacing w:after="0" w:line="240" w:lineRule="auto"/>
            <w:jc w:val="right"/>
            <w:rPr>
              <w:rFonts w:ascii="Verdana" w:hAnsi="Verdana"/>
              <w:color w:val="8B9399"/>
              <w:sz w:val="12"/>
              <w:szCs w:val="16"/>
              <w:lang w:val="pl-PL"/>
            </w:rPr>
          </w:pPr>
        </w:p>
        <w:p w14:paraId="11E8DE08" w14:textId="77777777" w:rsidR="006952D4" w:rsidRPr="008A19C7" w:rsidRDefault="006952D4" w:rsidP="006952D4">
          <w:pPr>
            <w:autoSpaceDE w:val="0"/>
            <w:autoSpaceDN w:val="0"/>
            <w:adjustRightInd w:val="0"/>
            <w:spacing w:after="0" w:line="240" w:lineRule="auto"/>
            <w:jc w:val="right"/>
            <w:rPr>
              <w:rFonts w:ascii="Verdana" w:hAnsi="Verdana"/>
              <w:color w:val="8B9399"/>
              <w:sz w:val="12"/>
              <w:szCs w:val="16"/>
              <w:lang w:val="pl-PL"/>
            </w:rPr>
          </w:pPr>
          <w:r w:rsidRPr="008A19C7">
            <w:rPr>
              <w:rFonts w:ascii="Verdana" w:hAnsi="Verdana"/>
              <w:color w:val="8B9399"/>
              <w:sz w:val="12"/>
              <w:szCs w:val="16"/>
              <w:lang w:val="pl-PL"/>
            </w:rPr>
            <w:br/>
          </w:r>
          <w:hyperlink r:id="rId2" w:history="1">
            <w:r w:rsidRPr="008A19C7">
              <w:rPr>
                <w:rStyle w:val="Collegamentoipertestuale"/>
                <w:rFonts w:ascii="Verdana" w:hAnsi="Verdana"/>
                <w:sz w:val="12"/>
                <w:szCs w:val="16"/>
                <w:lang w:val="pl-PL"/>
              </w:rPr>
              <w:t>www.thema-med.com</w:t>
            </w:r>
          </w:hyperlink>
          <w:r w:rsidRPr="008A19C7">
            <w:rPr>
              <w:lang w:val="pl-PL"/>
            </w:rPr>
            <w:t xml:space="preserve">  </w:t>
          </w:r>
          <w:hyperlink r:id="rId3" w:history="1">
            <w:r w:rsidRPr="008A19C7">
              <w:rPr>
                <w:rStyle w:val="Collegamentoipertestuale"/>
                <w:rFonts w:ascii="Verdana" w:hAnsi="Verdana"/>
                <w:sz w:val="12"/>
                <w:szCs w:val="16"/>
                <w:lang w:val="pl-PL"/>
              </w:rPr>
              <w:t>info@thema-med.com</w:t>
            </w:r>
          </w:hyperlink>
          <w:r w:rsidRPr="008A19C7">
            <w:rPr>
              <w:rFonts w:ascii="Verdana" w:hAnsi="Verdana"/>
              <w:color w:val="8B9399"/>
              <w:sz w:val="12"/>
              <w:szCs w:val="16"/>
              <w:lang w:val="pl-PL"/>
            </w:rPr>
            <w:t xml:space="preserve"> </w:t>
          </w:r>
        </w:p>
        <w:p w14:paraId="2D9A8E42" w14:textId="77777777" w:rsidR="006952D4" w:rsidRPr="008A19C7" w:rsidRDefault="006952D4" w:rsidP="006952D4">
          <w:pPr>
            <w:autoSpaceDE w:val="0"/>
            <w:autoSpaceDN w:val="0"/>
            <w:adjustRightInd w:val="0"/>
            <w:spacing w:after="0" w:line="240" w:lineRule="auto"/>
            <w:jc w:val="right"/>
            <w:rPr>
              <w:rFonts w:ascii="Verdana" w:hAnsi="Verdana"/>
              <w:color w:val="8B9399"/>
              <w:sz w:val="12"/>
              <w:szCs w:val="16"/>
              <w:lang w:val="pl-PL"/>
            </w:rPr>
          </w:pPr>
        </w:p>
      </w:tc>
    </w:tr>
  </w:tbl>
  <w:p w14:paraId="01B9E9DF" w14:textId="77777777" w:rsidR="007E633A" w:rsidRPr="00733DBC" w:rsidRDefault="007E633A" w:rsidP="006952D4">
    <w:pPr>
      <w:pStyle w:val="Intestazione"/>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E9353"/>
    <w:multiLevelType w:val="hybridMultilevel"/>
    <w:tmpl w:val="B9DFD71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6BFFD73"/>
    <w:multiLevelType w:val="hybridMultilevel"/>
    <w:tmpl w:val="933C476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93B6F4D"/>
    <w:multiLevelType w:val="hybridMultilevel"/>
    <w:tmpl w:val="4ED8DE4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B4DCE15"/>
    <w:multiLevelType w:val="hybridMultilevel"/>
    <w:tmpl w:val="3A78C92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EBBE002"/>
    <w:multiLevelType w:val="hybridMultilevel"/>
    <w:tmpl w:val="3BD1408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E5109B5D"/>
    <w:multiLevelType w:val="hybridMultilevel"/>
    <w:tmpl w:val="FE62682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B05D7F5"/>
    <w:multiLevelType w:val="hybridMultilevel"/>
    <w:tmpl w:val="E4099AC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9610F14"/>
    <w:multiLevelType w:val="hybridMultilevel"/>
    <w:tmpl w:val="1732041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53C7442"/>
    <w:multiLevelType w:val="hybridMultilevel"/>
    <w:tmpl w:val="FF200064"/>
    <w:lvl w:ilvl="0" w:tplc="33967A9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07293003"/>
    <w:multiLevelType w:val="hybridMultilevel"/>
    <w:tmpl w:val="0277857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74C3103"/>
    <w:multiLevelType w:val="hybridMultilevel"/>
    <w:tmpl w:val="1856F968"/>
    <w:lvl w:ilvl="0" w:tplc="8A22D796">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47750A"/>
    <w:multiLevelType w:val="hybridMultilevel"/>
    <w:tmpl w:val="2D6D073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1AB866F3"/>
    <w:multiLevelType w:val="hybridMultilevel"/>
    <w:tmpl w:val="76640B9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20064351"/>
    <w:multiLevelType w:val="hybridMultilevel"/>
    <w:tmpl w:val="CDEA2E6E"/>
    <w:lvl w:ilvl="0" w:tplc="E25ED4F2">
      <w:start w:val="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2C903B9"/>
    <w:multiLevelType w:val="hybridMultilevel"/>
    <w:tmpl w:val="21CA996E"/>
    <w:lvl w:ilvl="0" w:tplc="33967A9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33AF7AFE"/>
    <w:multiLevelType w:val="hybridMultilevel"/>
    <w:tmpl w:val="4C689A3A"/>
    <w:lvl w:ilvl="0" w:tplc="33967A9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7C7DD7"/>
    <w:multiLevelType w:val="hybridMultilevel"/>
    <w:tmpl w:val="D40EC7B4"/>
    <w:lvl w:ilvl="0" w:tplc="8D848B98">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1826B68"/>
    <w:multiLevelType w:val="hybridMultilevel"/>
    <w:tmpl w:val="3F78644E"/>
    <w:lvl w:ilvl="0" w:tplc="D01E91C8">
      <w:start w:val="1651"/>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9406A04"/>
    <w:multiLevelType w:val="hybridMultilevel"/>
    <w:tmpl w:val="B8C631CC"/>
    <w:lvl w:ilvl="0" w:tplc="33967A9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0704E8E"/>
    <w:multiLevelType w:val="hybridMultilevel"/>
    <w:tmpl w:val="1240766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53F1BFE8"/>
    <w:multiLevelType w:val="hybridMultilevel"/>
    <w:tmpl w:val="4AFEC5E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61723C4B"/>
    <w:multiLevelType w:val="hybridMultilevel"/>
    <w:tmpl w:val="8C2777A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6B72FF09"/>
    <w:multiLevelType w:val="hybridMultilevel"/>
    <w:tmpl w:val="5FDBD86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6C2E7244"/>
    <w:multiLevelType w:val="hybridMultilevel"/>
    <w:tmpl w:val="9410E42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70FB1601"/>
    <w:multiLevelType w:val="hybridMultilevel"/>
    <w:tmpl w:val="3E906BD4"/>
    <w:lvl w:ilvl="0" w:tplc="D9A2DDEC">
      <w:numFmt w:val="bullet"/>
      <w:lvlText w:val="-"/>
      <w:lvlJc w:val="left"/>
      <w:pPr>
        <w:ind w:left="644" w:hanging="360"/>
      </w:pPr>
      <w:rPr>
        <w:rFonts w:ascii="Calibri" w:eastAsiaTheme="minorHAnsi" w:hAnsi="Calibri" w:cstheme="minorBid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5" w15:restartNumberingAfterBreak="0">
    <w:nsid w:val="7447CC91"/>
    <w:multiLevelType w:val="hybridMultilevel"/>
    <w:tmpl w:val="99C09C3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892428793">
    <w:abstractNumId w:val="3"/>
  </w:num>
  <w:num w:numId="2" w16cid:durableId="1843159448">
    <w:abstractNumId w:val="20"/>
  </w:num>
  <w:num w:numId="3" w16cid:durableId="1371341868">
    <w:abstractNumId w:val="2"/>
  </w:num>
  <w:num w:numId="4" w16cid:durableId="1951625514">
    <w:abstractNumId w:val="1"/>
  </w:num>
  <w:num w:numId="5" w16cid:durableId="811560565">
    <w:abstractNumId w:val="25"/>
  </w:num>
  <w:num w:numId="6" w16cid:durableId="745491724">
    <w:abstractNumId w:val="6"/>
  </w:num>
  <w:num w:numId="7" w16cid:durableId="12654680">
    <w:abstractNumId w:val="4"/>
  </w:num>
  <w:num w:numId="8" w16cid:durableId="882331009">
    <w:abstractNumId w:val="7"/>
  </w:num>
  <w:num w:numId="9" w16cid:durableId="1569268777">
    <w:abstractNumId w:val="9"/>
  </w:num>
  <w:num w:numId="10" w16cid:durableId="1377042874">
    <w:abstractNumId w:val="21"/>
  </w:num>
  <w:num w:numId="11" w16cid:durableId="1230386118">
    <w:abstractNumId w:val="11"/>
  </w:num>
  <w:num w:numId="12" w16cid:durableId="1722093811">
    <w:abstractNumId w:val="22"/>
  </w:num>
  <w:num w:numId="13" w16cid:durableId="707488792">
    <w:abstractNumId w:val="5"/>
  </w:num>
  <w:num w:numId="14" w16cid:durableId="1550262218">
    <w:abstractNumId w:val="0"/>
  </w:num>
  <w:num w:numId="15" w16cid:durableId="1427113486">
    <w:abstractNumId w:val="12"/>
  </w:num>
  <w:num w:numId="16" w16cid:durableId="844783032">
    <w:abstractNumId w:val="19"/>
  </w:num>
  <w:num w:numId="17" w16cid:durableId="353770314">
    <w:abstractNumId w:val="13"/>
  </w:num>
  <w:num w:numId="18" w16cid:durableId="1169833212">
    <w:abstractNumId w:val="24"/>
  </w:num>
  <w:num w:numId="19" w16cid:durableId="918170284">
    <w:abstractNumId w:val="17"/>
  </w:num>
  <w:num w:numId="20" w16cid:durableId="766191126">
    <w:abstractNumId w:val="15"/>
  </w:num>
  <w:num w:numId="21" w16cid:durableId="375084743">
    <w:abstractNumId w:val="18"/>
  </w:num>
  <w:num w:numId="22" w16cid:durableId="1434670675">
    <w:abstractNumId w:val="8"/>
  </w:num>
  <w:num w:numId="23" w16cid:durableId="718407255">
    <w:abstractNumId w:val="14"/>
  </w:num>
  <w:num w:numId="24" w16cid:durableId="517163981">
    <w:abstractNumId w:val="10"/>
  </w:num>
  <w:num w:numId="25" w16cid:durableId="2925158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283"/>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A4C"/>
    <w:rsid w:val="00005240"/>
    <w:rsid w:val="00012C50"/>
    <w:rsid w:val="00024221"/>
    <w:rsid w:val="00054729"/>
    <w:rsid w:val="00056110"/>
    <w:rsid w:val="0006558B"/>
    <w:rsid w:val="00097ECD"/>
    <w:rsid w:val="000A2B2B"/>
    <w:rsid w:val="000A4EB8"/>
    <w:rsid w:val="000C3950"/>
    <w:rsid w:val="000D5DFE"/>
    <w:rsid w:val="000F46EE"/>
    <w:rsid w:val="00114F5B"/>
    <w:rsid w:val="0012548F"/>
    <w:rsid w:val="001559CB"/>
    <w:rsid w:val="001562E1"/>
    <w:rsid w:val="00161F6C"/>
    <w:rsid w:val="001B689A"/>
    <w:rsid w:val="001E040B"/>
    <w:rsid w:val="001E4D3A"/>
    <w:rsid w:val="002043F5"/>
    <w:rsid w:val="00207446"/>
    <w:rsid w:val="0025369D"/>
    <w:rsid w:val="002572B9"/>
    <w:rsid w:val="002A78D1"/>
    <w:rsid w:val="002D02F8"/>
    <w:rsid w:val="002D7F39"/>
    <w:rsid w:val="0032142B"/>
    <w:rsid w:val="003655C2"/>
    <w:rsid w:val="00374C89"/>
    <w:rsid w:val="00380CC5"/>
    <w:rsid w:val="003A1824"/>
    <w:rsid w:val="003A18EC"/>
    <w:rsid w:val="003B293F"/>
    <w:rsid w:val="003E5F6F"/>
    <w:rsid w:val="00400C81"/>
    <w:rsid w:val="00407030"/>
    <w:rsid w:val="004237D1"/>
    <w:rsid w:val="00426030"/>
    <w:rsid w:val="004544C5"/>
    <w:rsid w:val="00474D44"/>
    <w:rsid w:val="00480872"/>
    <w:rsid w:val="004975E4"/>
    <w:rsid w:val="004B6E9A"/>
    <w:rsid w:val="00540310"/>
    <w:rsid w:val="00554FEB"/>
    <w:rsid w:val="005563DE"/>
    <w:rsid w:val="0057525F"/>
    <w:rsid w:val="005A7EEA"/>
    <w:rsid w:val="005C1800"/>
    <w:rsid w:val="005C52D5"/>
    <w:rsid w:val="005C76FC"/>
    <w:rsid w:val="005F1A9A"/>
    <w:rsid w:val="00644B23"/>
    <w:rsid w:val="0065560D"/>
    <w:rsid w:val="00663FC1"/>
    <w:rsid w:val="00665BDE"/>
    <w:rsid w:val="00681A92"/>
    <w:rsid w:val="006952D4"/>
    <w:rsid w:val="006D61E6"/>
    <w:rsid w:val="006D6AEF"/>
    <w:rsid w:val="006E0E01"/>
    <w:rsid w:val="006F265F"/>
    <w:rsid w:val="007209CA"/>
    <w:rsid w:val="00733DBC"/>
    <w:rsid w:val="00741868"/>
    <w:rsid w:val="00792E96"/>
    <w:rsid w:val="00793F75"/>
    <w:rsid w:val="007C68A9"/>
    <w:rsid w:val="007E09B8"/>
    <w:rsid w:val="007E633A"/>
    <w:rsid w:val="007F52FA"/>
    <w:rsid w:val="00807EC9"/>
    <w:rsid w:val="00813DF8"/>
    <w:rsid w:val="008331E1"/>
    <w:rsid w:val="00835F6B"/>
    <w:rsid w:val="00894A83"/>
    <w:rsid w:val="008A29D9"/>
    <w:rsid w:val="008B6A53"/>
    <w:rsid w:val="009134E1"/>
    <w:rsid w:val="00957CF9"/>
    <w:rsid w:val="00962887"/>
    <w:rsid w:val="0099216E"/>
    <w:rsid w:val="009B0D06"/>
    <w:rsid w:val="009C2180"/>
    <w:rsid w:val="009C3940"/>
    <w:rsid w:val="009F7985"/>
    <w:rsid w:val="00A1316E"/>
    <w:rsid w:val="00A13B6D"/>
    <w:rsid w:val="00A47BAC"/>
    <w:rsid w:val="00A525B4"/>
    <w:rsid w:val="00A66CAA"/>
    <w:rsid w:val="00A81E7A"/>
    <w:rsid w:val="00AC682E"/>
    <w:rsid w:val="00AE6A0F"/>
    <w:rsid w:val="00AE7929"/>
    <w:rsid w:val="00B16127"/>
    <w:rsid w:val="00B20912"/>
    <w:rsid w:val="00B34D54"/>
    <w:rsid w:val="00B47718"/>
    <w:rsid w:val="00B63A91"/>
    <w:rsid w:val="00BC5BD9"/>
    <w:rsid w:val="00BD27FD"/>
    <w:rsid w:val="00C30A80"/>
    <w:rsid w:val="00C310A2"/>
    <w:rsid w:val="00C45293"/>
    <w:rsid w:val="00C52D9B"/>
    <w:rsid w:val="00C54DE3"/>
    <w:rsid w:val="00C625E5"/>
    <w:rsid w:val="00C761CC"/>
    <w:rsid w:val="00C86EB7"/>
    <w:rsid w:val="00CA1992"/>
    <w:rsid w:val="00CA1A91"/>
    <w:rsid w:val="00CE3ABE"/>
    <w:rsid w:val="00CE6A4C"/>
    <w:rsid w:val="00D1273F"/>
    <w:rsid w:val="00D13CFE"/>
    <w:rsid w:val="00D1419F"/>
    <w:rsid w:val="00D5249F"/>
    <w:rsid w:val="00D5324E"/>
    <w:rsid w:val="00D74E0F"/>
    <w:rsid w:val="00D901F2"/>
    <w:rsid w:val="00DB64D9"/>
    <w:rsid w:val="00DB791C"/>
    <w:rsid w:val="00DE0EF8"/>
    <w:rsid w:val="00DF25D6"/>
    <w:rsid w:val="00E14F4D"/>
    <w:rsid w:val="00E233F8"/>
    <w:rsid w:val="00E3438E"/>
    <w:rsid w:val="00E605B2"/>
    <w:rsid w:val="00E60EDC"/>
    <w:rsid w:val="00E95892"/>
    <w:rsid w:val="00EA5C81"/>
    <w:rsid w:val="00EC5472"/>
    <w:rsid w:val="00EF5BE3"/>
    <w:rsid w:val="00F20A5D"/>
    <w:rsid w:val="00F34A3B"/>
    <w:rsid w:val="00F8038C"/>
    <w:rsid w:val="00F83BCF"/>
    <w:rsid w:val="00FD05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B24AEC"/>
  <w15:docId w15:val="{51B43AFB-CBBF-43C2-AC81-844E79F2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4EB8"/>
    <w:pPr>
      <w:spacing w:after="200" w:line="276" w:lineRule="auto"/>
    </w:pPr>
    <w:rPr>
      <w:rFonts w:cs="Times New Roman"/>
      <w:sz w:val="22"/>
      <w:szCs w:val="22"/>
    </w:rPr>
  </w:style>
  <w:style w:type="paragraph" w:styleId="Titolo1">
    <w:name w:val="heading 1"/>
    <w:basedOn w:val="Normale"/>
    <w:next w:val="Normale"/>
    <w:link w:val="Titolo1Carattere"/>
    <w:qFormat/>
    <w:rsid w:val="00BC5BD9"/>
    <w:pPr>
      <w:keepNext/>
      <w:spacing w:after="0" w:line="240" w:lineRule="auto"/>
      <w:jc w:val="center"/>
      <w:outlineLvl w:val="0"/>
    </w:pPr>
    <w:rPr>
      <w:rFonts w:ascii="Tahoma" w:hAnsi="Tahoma" w:cs="Tahoma"/>
      <w:b/>
      <w:bCs/>
      <w:szCs w:val="24"/>
    </w:rPr>
  </w:style>
  <w:style w:type="paragraph" w:styleId="Titolo8">
    <w:name w:val="heading 8"/>
    <w:basedOn w:val="Normale"/>
    <w:next w:val="Normale"/>
    <w:link w:val="Titolo8Carattere"/>
    <w:uiPriority w:val="9"/>
    <w:semiHidden/>
    <w:unhideWhenUsed/>
    <w:qFormat/>
    <w:rsid w:val="0006558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A4EB8"/>
    <w:pPr>
      <w:widowControl w:val="0"/>
      <w:autoSpaceDE w:val="0"/>
      <w:autoSpaceDN w:val="0"/>
      <w:adjustRightInd w:val="0"/>
    </w:pPr>
    <w:rPr>
      <w:rFonts w:ascii="BLFMGD+Arial" w:hAnsi="BLFMGD+Arial" w:cs="BLFMGD+Arial"/>
      <w:color w:val="000000"/>
      <w:sz w:val="24"/>
      <w:szCs w:val="24"/>
    </w:rPr>
  </w:style>
  <w:style w:type="paragraph" w:customStyle="1" w:styleId="CM34">
    <w:name w:val="CM34"/>
    <w:basedOn w:val="Default"/>
    <w:next w:val="Default"/>
    <w:uiPriority w:val="99"/>
    <w:rsid w:val="000A4EB8"/>
    <w:rPr>
      <w:rFonts w:cs="Times New Roman"/>
      <w:color w:val="auto"/>
    </w:rPr>
  </w:style>
  <w:style w:type="paragraph" w:customStyle="1" w:styleId="CM1">
    <w:name w:val="CM1"/>
    <w:basedOn w:val="Default"/>
    <w:next w:val="Default"/>
    <w:uiPriority w:val="99"/>
    <w:rsid w:val="000A4EB8"/>
    <w:pPr>
      <w:spacing w:line="278" w:lineRule="atLeast"/>
    </w:pPr>
    <w:rPr>
      <w:rFonts w:cs="Times New Roman"/>
      <w:color w:val="auto"/>
    </w:rPr>
  </w:style>
  <w:style w:type="paragraph" w:customStyle="1" w:styleId="CM2">
    <w:name w:val="CM2"/>
    <w:basedOn w:val="Default"/>
    <w:next w:val="Default"/>
    <w:uiPriority w:val="99"/>
    <w:rsid w:val="000A4EB8"/>
    <w:pPr>
      <w:spacing w:line="280" w:lineRule="atLeast"/>
    </w:pPr>
    <w:rPr>
      <w:rFonts w:cs="Times New Roman"/>
      <w:color w:val="auto"/>
    </w:rPr>
  </w:style>
  <w:style w:type="paragraph" w:customStyle="1" w:styleId="CM35">
    <w:name w:val="CM35"/>
    <w:basedOn w:val="Default"/>
    <w:next w:val="Default"/>
    <w:uiPriority w:val="99"/>
    <w:rsid w:val="000A4EB8"/>
    <w:rPr>
      <w:rFonts w:cs="Times New Roman"/>
      <w:color w:val="auto"/>
    </w:rPr>
  </w:style>
  <w:style w:type="paragraph" w:customStyle="1" w:styleId="CM3">
    <w:name w:val="CM3"/>
    <w:basedOn w:val="Default"/>
    <w:next w:val="Default"/>
    <w:uiPriority w:val="99"/>
    <w:rsid w:val="000A4EB8"/>
    <w:rPr>
      <w:rFonts w:cs="Times New Roman"/>
      <w:color w:val="auto"/>
    </w:rPr>
  </w:style>
  <w:style w:type="paragraph" w:customStyle="1" w:styleId="CM4">
    <w:name w:val="CM4"/>
    <w:basedOn w:val="Default"/>
    <w:next w:val="Default"/>
    <w:uiPriority w:val="99"/>
    <w:rsid w:val="000A4EB8"/>
    <w:rPr>
      <w:rFonts w:cs="Times New Roman"/>
      <w:color w:val="auto"/>
    </w:rPr>
  </w:style>
  <w:style w:type="paragraph" w:customStyle="1" w:styleId="CM5">
    <w:name w:val="CM5"/>
    <w:basedOn w:val="Default"/>
    <w:next w:val="Default"/>
    <w:uiPriority w:val="99"/>
    <w:rsid w:val="000A4EB8"/>
    <w:pPr>
      <w:spacing w:line="276" w:lineRule="atLeast"/>
    </w:pPr>
    <w:rPr>
      <w:rFonts w:cs="Times New Roman"/>
      <w:color w:val="auto"/>
    </w:rPr>
  </w:style>
  <w:style w:type="paragraph" w:customStyle="1" w:styleId="CM6">
    <w:name w:val="CM6"/>
    <w:basedOn w:val="Default"/>
    <w:next w:val="Default"/>
    <w:uiPriority w:val="99"/>
    <w:rsid w:val="000A4EB8"/>
    <w:pPr>
      <w:spacing w:line="276" w:lineRule="atLeast"/>
    </w:pPr>
    <w:rPr>
      <w:rFonts w:cs="Times New Roman"/>
      <w:color w:val="auto"/>
    </w:rPr>
  </w:style>
  <w:style w:type="paragraph" w:customStyle="1" w:styleId="CM36">
    <w:name w:val="CM36"/>
    <w:basedOn w:val="Default"/>
    <w:next w:val="Default"/>
    <w:uiPriority w:val="99"/>
    <w:rsid w:val="000A4EB8"/>
    <w:rPr>
      <w:rFonts w:cs="Times New Roman"/>
      <w:color w:val="auto"/>
    </w:rPr>
  </w:style>
  <w:style w:type="paragraph" w:customStyle="1" w:styleId="CM7">
    <w:name w:val="CM7"/>
    <w:basedOn w:val="Default"/>
    <w:next w:val="Default"/>
    <w:uiPriority w:val="99"/>
    <w:rsid w:val="000A4EB8"/>
    <w:pPr>
      <w:spacing w:line="276" w:lineRule="atLeast"/>
    </w:pPr>
    <w:rPr>
      <w:rFonts w:cs="Times New Roman"/>
      <w:color w:val="auto"/>
    </w:rPr>
  </w:style>
  <w:style w:type="paragraph" w:customStyle="1" w:styleId="CM37">
    <w:name w:val="CM37"/>
    <w:basedOn w:val="Default"/>
    <w:next w:val="Default"/>
    <w:uiPriority w:val="99"/>
    <w:rsid w:val="000A4EB8"/>
    <w:rPr>
      <w:rFonts w:cs="Times New Roman"/>
      <w:color w:val="auto"/>
    </w:rPr>
  </w:style>
  <w:style w:type="paragraph" w:customStyle="1" w:styleId="CM9">
    <w:name w:val="CM9"/>
    <w:basedOn w:val="Default"/>
    <w:next w:val="Default"/>
    <w:uiPriority w:val="99"/>
    <w:rsid w:val="000A4EB8"/>
    <w:pPr>
      <w:spacing w:line="276" w:lineRule="atLeast"/>
    </w:pPr>
    <w:rPr>
      <w:rFonts w:cs="Times New Roman"/>
      <w:color w:val="auto"/>
    </w:rPr>
  </w:style>
  <w:style w:type="paragraph" w:customStyle="1" w:styleId="CM12">
    <w:name w:val="CM12"/>
    <w:basedOn w:val="Default"/>
    <w:next w:val="Default"/>
    <w:uiPriority w:val="99"/>
    <w:rsid w:val="000A4EB8"/>
    <w:pPr>
      <w:spacing w:line="276" w:lineRule="atLeast"/>
    </w:pPr>
    <w:rPr>
      <w:rFonts w:cs="Times New Roman"/>
      <w:color w:val="auto"/>
    </w:rPr>
  </w:style>
  <w:style w:type="paragraph" w:customStyle="1" w:styleId="CM15">
    <w:name w:val="CM15"/>
    <w:basedOn w:val="Default"/>
    <w:next w:val="Default"/>
    <w:uiPriority w:val="99"/>
    <w:rsid w:val="000A4EB8"/>
    <w:pPr>
      <w:spacing w:line="276" w:lineRule="atLeast"/>
    </w:pPr>
    <w:rPr>
      <w:rFonts w:cs="Times New Roman"/>
      <w:color w:val="auto"/>
    </w:rPr>
  </w:style>
  <w:style w:type="paragraph" w:customStyle="1" w:styleId="CM38">
    <w:name w:val="CM38"/>
    <w:basedOn w:val="Default"/>
    <w:next w:val="Default"/>
    <w:uiPriority w:val="99"/>
    <w:rsid w:val="000A4EB8"/>
    <w:rPr>
      <w:rFonts w:cs="Times New Roman"/>
      <w:color w:val="auto"/>
    </w:rPr>
  </w:style>
  <w:style w:type="paragraph" w:customStyle="1" w:styleId="CM16">
    <w:name w:val="CM16"/>
    <w:basedOn w:val="Default"/>
    <w:next w:val="Default"/>
    <w:uiPriority w:val="99"/>
    <w:rsid w:val="000A4EB8"/>
    <w:rPr>
      <w:rFonts w:cs="Times New Roman"/>
      <w:color w:val="auto"/>
    </w:rPr>
  </w:style>
  <w:style w:type="paragraph" w:customStyle="1" w:styleId="CM39">
    <w:name w:val="CM39"/>
    <w:basedOn w:val="Default"/>
    <w:next w:val="Default"/>
    <w:uiPriority w:val="99"/>
    <w:rsid w:val="000A4EB8"/>
    <w:rPr>
      <w:rFonts w:cs="Times New Roman"/>
      <w:color w:val="auto"/>
    </w:rPr>
  </w:style>
  <w:style w:type="paragraph" w:customStyle="1" w:styleId="CM40">
    <w:name w:val="CM40"/>
    <w:basedOn w:val="Default"/>
    <w:next w:val="Default"/>
    <w:uiPriority w:val="99"/>
    <w:rsid w:val="000A4EB8"/>
    <w:rPr>
      <w:rFonts w:cs="Times New Roman"/>
      <w:color w:val="auto"/>
    </w:rPr>
  </w:style>
  <w:style w:type="paragraph" w:customStyle="1" w:styleId="CM20">
    <w:name w:val="CM20"/>
    <w:basedOn w:val="Default"/>
    <w:next w:val="Default"/>
    <w:uiPriority w:val="99"/>
    <w:rsid w:val="000A4EB8"/>
    <w:rPr>
      <w:rFonts w:cs="Times New Roman"/>
      <w:color w:val="auto"/>
    </w:rPr>
  </w:style>
  <w:style w:type="paragraph" w:customStyle="1" w:styleId="CM22">
    <w:name w:val="CM22"/>
    <w:basedOn w:val="Default"/>
    <w:next w:val="Default"/>
    <w:uiPriority w:val="99"/>
    <w:rsid w:val="000A4EB8"/>
    <w:pPr>
      <w:spacing w:line="276" w:lineRule="atLeast"/>
    </w:pPr>
    <w:rPr>
      <w:rFonts w:cs="Times New Roman"/>
      <w:color w:val="auto"/>
    </w:rPr>
  </w:style>
  <w:style w:type="paragraph" w:customStyle="1" w:styleId="CM23">
    <w:name w:val="CM23"/>
    <w:basedOn w:val="Default"/>
    <w:next w:val="Default"/>
    <w:uiPriority w:val="99"/>
    <w:rsid w:val="000A4EB8"/>
    <w:pPr>
      <w:spacing w:line="276" w:lineRule="atLeast"/>
    </w:pPr>
    <w:rPr>
      <w:rFonts w:cs="Times New Roman"/>
      <w:color w:val="auto"/>
    </w:rPr>
  </w:style>
  <w:style w:type="paragraph" w:customStyle="1" w:styleId="CM42">
    <w:name w:val="CM42"/>
    <w:basedOn w:val="Default"/>
    <w:next w:val="Default"/>
    <w:uiPriority w:val="99"/>
    <w:rsid w:val="000A4EB8"/>
    <w:rPr>
      <w:rFonts w:cs="Times New Roman"/>
      <w:color w:val="auto"/>
    </w:rPr>
  </w:style>
  <w:style w:type="paragraph" w:customStyle="1" w:styleId="CM25">
    <w:name w:val="CM25"/>
    <w:basedOn w:val="Default"/>
    <w:next w:val="Default"/>
    <w:uiPriority w:val="99"/>
    <w:rsid w:val="000A4EB8"/>
    <w:rPr>
      <w:rFonts w:cs="Times New Roman"/>
      <w:color w:val="auto"/>
    </w:rPr>
  </w:style>
  <w:style w:type="paragraph" w:customStyle="1" w:styleId="CM26">
    <w:name w:val="CM26"/>
    <w:basedOn w:val="Default"/>
    <w:next w:val="Default"/>
    <w:uiPriority w:val="99"/>
    <w:rsid w:val="000A4EB8"/>
    <w:pPr>
      <w:spacing w:line="276" w:lineRule="atLeast"/>
    </w:pPr>
    <w:rPr>
      <w:rFonts w:cs="Times New Roman"/>
      <w:color w:val="auto"/>
    </w:rPr>
  </w:style>
  <w:style w:type="paragraph" w:customStyle="1" w:styleId="CM28">
    <w:name w:val="CM28"/>
    <w:basedOn w:val="Default"/>
    <w:next w:val="Default"/>
    <w:uiPriority w:val="99"/>
    <w:rsid w:val="000A4EB8"/>
    <w:pPr>
      <w:spacing w:line="276" w:lineRule="atLeast"/>
    </w:pPr>
    <w:rPr>
      <w:rFonts w:cs="Times New Roman"/>
      <w:color w:val="auto"/>
    </w:rPr>
  </w:style>
  <w:style w:type="paragraph" w:customStyle="1" w:styleId="CM41">
    <w:name w:val="CM41"/>
    <w:basedOn w:val="Default"/>
    <w:next w:val="Default"/>
    <w:uiPriority w:val="99"/>
    <w:rsid w:val="000A4EB8"/>
    <w:rPr>
      <w:rFonts w:cs="Times New Roman"/>
      <w:color w:val="auto"/>
    </w:rPr>
  </w:style>
  <w:style w:type="paragraph" w:customStyle="1" w:styleId="CM29">
    <w:name w:val="CM29"/>
    <w:basedOn w:val="Default"/>
    <w:next w:val="Default"/>
    <w:uiPriority w:val="99"/>
    <w:rsid w:val="000A4EB8"/>
    <w:pPr>
      <w:spacing w:line="276" w:lineRule="atLeast"/>
    </w:pPr>
    <w:rPr>
      <w:rFonts w:cs="Times New Roman"/>
      <w:color w:val="auto"/>
    </w:rPr>
  </w:style>
  <w:style w:type="paragraph" w:customStyle="1" w:styleId="CM30">
    <w:name w:val="CM30"/>
    <w:basedOn w:val="Default"/>
    <w:next w:val="Default"/>
    <w:uiPriority w:val="99"/>
    <w:rsid w:val="000A4EB8"/>
    <w:pPr>
      <w:spacing w:line="276" w:lineRule="atLeast"/>
    </w:pPr>
    <w:rPr>
      <w:rFonts w:cs="Times New Roman"/>
      <w:color w:val="auto"/>
    </w:rPr>
  </w:style>
  <w:style w:type="paragraph" w:customStyle="1" w:styleId="CM31">
    <w:name w:val="CM31"/>
    <w:basedOn w:val="Default"/>
    <w:next w:val="Default"/>
    <w:uiPriority w:val="99"/>
    <w:rsid w:val="000A4EB8"/>
    <w:pPr>
      <w:spacing w:line="276" w:lineRule="atLeast"/>
    </w:pPr>
    <w:rPr>
      <w:rFonts w:cs="Times New Roman"/>
      <w:color w:val="auto"/>
    </w:rPr>
  </w:style>
  <w:style w:type="paragraph" w:customStyle="1" w:styleId="CM32">
    <w:name w:val="CM32"/>
    <w:basedOn w:val="Default"/>
    <w:next w:val="Default"/>
    <w:uiPriority w:val="99"/>
    <w:rsid w:val="000A4EB8"/>
    <w:pPr>
      <w:spacing w:line="320" w:lineRule="atLeast"/>
    </w:pPr>
    <w:rPr>
      <w:rFonts w:cs="Times New Roman"/>
      <w:color w:val="auto"/>
    </w:rPr>
  </w:style>
  <w:style w:type="paragraph" w:customStyle="1" w:styleId="CM33">
    <w:name w:val="CM33"/>
    <w:basedOn w:val="Default"/>
    <w:next w:val="Default"/>
    <w:uiPriority w:val="99"/>
    <w:rsid w:val="000A4EB8"/>
    <w:pPr>
      <w:spacing w:line="278" w:lineRule="atLeast"/>
    </w:pPr>
    <w:rPr>
      <w:rFonts w:cs="Times New Roman"/>
      <w:color w:val="auto"/>
    </w:rPr>
  </w:style>
  <w:style w:type="paragraph" w:styleId="Intestazione">
    <w:name w:val="header"/>
    <w:basedOn w:val="Normale"/>
    <w:link w:val="IntestazioneCarattere"/>
    <w:unhideWhenUsed/>
    <w:rsid w:val="00012C50"/>
    <w:pPr>
      <w:tabs>
        <w:tab w:val="center" w:pos="4819"/>
        <w:tab w:val="right" w:pos="9638"/>
      </w:tabs>
    </w:pPr>
  </w:style>
  <w:style w:type="character" w:customStyle="1" w:styleId="IntestazioneCarattere">
    <w:name w:val="Intestazione Carattere"/>
    <w:basedOn w:val="Carpredefinitoparagrafo"/>
    <w:link w:val="Intestazione"/>
    <w:locked/>
    <w:rsid w:val="00012C50"/>
    <w:rPr>
      <w:rFonts w:cs="Times New Roman"/>
    </w:rPr>
  </w:style>
  <w:style w:type="paragraph" w:styleId="Pidipagina">
    <w:name w:val="footer"/>
    <w:basedOn w:val="Normale"/>
    <w:link w:val="PidipaginaCarattere"/>
    <w:uiPriority w:val="99"/>
    <w:unhideWhenUsed/>
    <w:rsid w:val="00012C50"/>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012C50"/>
    <w:rPr>
      <w:rFonts w:cs="Times New Roman"/>
    </w:rPr>
  </w:style>
  <w:style w:type="paragraph" w:styleId="Testofumetto">
    <w:name w:val="Balloon Text"/>
    <w:basedOn w:val="Normale"/>
    <w:link w:val="TestofumettoCarattere"/>
    <w:uiPriority w:val="99"/>
    <w:semiHidden/>
    <w:unhideWhenUsed/>
    <w:rsid w:val="00012C5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12C50"/>
    <w:rPr>
      <w:rFonts w:ascii="Tahoma" w:hAnsi="Tahoma" w:cs="Tahoma"/>
      <w:sz w:val="16"/>
      <w:szCs w:val="16"/>
    </w:rPr>
  </w:style>
  <w:style w:type="character" w:styleId="Collegamentoipertestuale">
    <w:name w:val="Hyperlink"/>
    <w:basedOn w:val="Carpredefinitoparagrafo"/>
    <w:uiPriority w:val="99"/>
    <w:rsid w:val="00012C50"/>
    <w:rPr>
      <w:rFonts w:cs="Times New Roman"/>
      <w:color w:val="0000FF"/>
      <w:u w:val="single"/>
    </w:rPr>
  </w:style>
  <w:style w:type="character" w:styleId="Collegamentovisitato">
    <w:name w:val="FollowedHyperlink"/>
    <w:basedOn w:val="Carpredefinitoparagrafo"/>
    <w:uiPriority w:val="99"/>
    <w:semiHidden/>
    <w:unhideWhenUsed/>
    <w:rsid w:val="00B47718"/>
    <w:rPr>
      <w:rFonts w:cs="Times New Roman"/>
      <w:color w:val="800080" w:themeColor="followedHyperlink"/>
      <w:u w:val="single"/>
    </w:rPr>
  </w:style>
  <w:style w:type="table" w:styleId="Grigliatabella">
    <w:name w:val="Table Grid"/>
    <w:basedOn w:val="Tabellanormale"/>
    <w:uiPriority w:val="59"/>
    <w:rsid w:val="001E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C76FC"/>
    <w:pPr>
      <w:ind w:left="720"/>
      <w:contextualSpacing/>
    </w:pPr>
    <w:rPr>
      <w:rFonts w:asciiTheme="minorHAnsi" w:eastAsiaTheme="minorHAnsi" w:hAnsiTheme="minorHAnsi" w:cstheme="minorBidi"/>
      <w:lang w:eastAsia="en-US"/>
    </w:rPr>
  </w:style>
  <w:style w:type="character" w:customStyle="1" w:styleId="Titolo1Carattere">
    <w:name w:val="Titolo 1 Carattere"/>
    <w:basedOn w:val="Carpredefinitoparagrafo"/>
    <w:link w:val="Titolo1"/>
    <w:rsid w:val="00BC5BD9"/>
    <w:rPr>
      <w:rFonts w:ascii="Tahoma" w:hAnsi="Tahoma" w:cs="Tahoma"/>
      <w:b/>
      <w:bCs/>
      <w:sz w:val="22"/>
      <w:szCs w:val="24"/>
    </w:rPr>
  </w:style>
  <w:style w:type="character" w:customStyle="1" w:styleId="hps">
    <w:name w:val="hps"/>
    <w:basedOn w:val="Carpredefinitoparagrafo"/>
    <w:rsid w:val="00BC5BD9"/>
  </w:style>
  <w:style w:type="character" w:customStyle="1" w:styleId="Titolo8Carattere">
    <w:name w:val="Titolo 8 Carattere"/>
    <w:basedOn w:val="Carpredefinitoparagrafo"/>
    <w:link w:val="Titolo8"/>
    <w:uiPriority w:val="9"/>
    <w:semiHidden/>
    <w:rsid w:val="0006558B"/>
    <w:rPr>
      <w:rFonts w:asciiTheme="majorHAnsi" w:eastAsiaTheme="majorEastAsia" w:hAnsiTheme="majorHAnsi" w:cstheme="majorBidi"/>
      <w:color w:val="404040" w:themeColor="text1" w:themeTint="BF"/>
    </w:rPr>
  </w:style>
  <w:style w:type="paragraph" w:styleId="Corpotesto">
    <w:name w:val="Body Text"/>
    <w:basedOn w:val="Normale"/>
    <w:link w:val="CorpotestoCarattere"/>
    <w:rsid w:val="005A7EEA"/>
    <w:pPr>
      <w:spacing w:after="0" w:line="240" w:lineRule="auto"/>
      <w:jc w:val="both"/>
    </w:pPr>
    <w:rPr>
      <w:rFonts w:ascii="Times New Roman" w:hAnsi="Times New Roman"/>
      <w:sz w:val="24"/>
      <w:szCs w:val="20"/>
    </w:rPr>
  </w:style>
  <w:style w:type="character" w:customStyle="1" w:styleId="CorpotestoCarattere">
    <w:name w:val="Corpo testo Carattere"/>
    <w:basedOn w:val="Carpredefinitoparagrafo"/>
    <w:link w:val="Corpotesto"/>
    <w:rsid w:val="005A7EEA"/>
    <w:rPr>
      <w:rFonts w:ascii="Times New Roman" w:hAnsi="Times New Roman" w:cs="Times New Roman"/>
      <w:sz w:val="24"/>
    </w:rPr>
  </w:style>
  <w:style w:type="paragraph" w:styleId="Testonotaapidipagina">
    <w:name w:val="footnote text"/>
    <w:basedOn w:val="Normale"/>
    <w:link w:val="TestonotaapidipaginaCarattere"/>
    <w:semiHidden/>
    <w:rsid w:val="00CA1A91"/>
    <w:pPr>
      <w:spacing w:after="0" w:line="240" w:lineRule="auto"/>
    </w:pPr>
    <w:rPr>
      <w:rFonts w:ascii="Times New Roman" w:hAnsi="Times New Roman"/>
      <w:b/>
      <w:bCs/>
      <w:sz w:val="20"/>
      <w:szCs w:val="20"/>
    </w:rPr>
  </w:style>
  <w:style w:type="character" w:customStyle="1" w:styleId="TestonotaapidipaginaCarattere">
    <w:name w:val="Testo nota a piè di pagina Carattere"/>
    <w:basedOn w:val="Carpredefinitoparagrafo"/>
    <w:link w:val="Testonotaapidipagina"/>
    <w:semiHidden/>
    <w:rsid w:val="00CA1A91"/>
    <w:rPr>
      <w:rFonts w:ascii="Times New Roman" w:hAnsi="Times New Roman" w:cs="Times New Roman"/>
      <w:b/>
      <w:bCs/>
    </w:rPr>
  </w:style>
  <w:style w:type="character" w:styleId="Rimandonotaapidipagina">
    <w:name w:val="footnote reference"/>
    <w:semiHidden/>
    <w:rsid w:val="00CA1A91"/>
    <w:rPr>
      <w:vertAlign w:val="superscript"/>
    </w:rPr>
  </w:style>
  <w:style w:type="character" w:customStyle="1" w:styleId="Menzionenonrisolta1">
    <w:name w:val="Menzione non risolta1"/>
    <w:basedOn w:val="Carpredefinitoparagrafo"/>
    <w:uiPriority w:val="99"/>
    <w:semiHidden/>
    <w:unhideWhenUsed/>
    <w:rsid w:val="00A1316E"/>
    <w:rPr>
      <w:color w:val="605E5C"/>
      <w:shd w:val="clear" w:color="auto" w:fill="E1DFDD"/>
    </w:rPr>
  </w:style>
  <w:style w:type="character" w:styleId="Menzionenonrisolta">
    <w:name w:val="Unresolved Mention"/>
    <w:basedOn w:val="Carpredefinitoparagrafo"/>
    <w:uiPriority w:val="99"/>
    <w:semiHidden/>
    <w:unhideWhenUsed/>
    <w:rsid w:val="00554FEB"/>
    <w:rPr>
      <w:color w:val="605E5C"/>
      <w:shd w:val="clear" w:color="auto" w:fill="E1DFDD"/>
    </w:rPr>
  </w:style>
  <w:style w:type="paragraph" w:styleId="Sottotitolo">
    <w:name w:val="Subtitle"/>
    <w:basedOn w:val="Normale"/>
    <w:next w:val="Normale"/>
    <w:link w:val="SottotitoloCarattere"/>
    <w:qFormat/>
    <w:rsid w:val="00733DBC"/>
    <w:pPr>
      <w:spacing w:before="160" w:after="480"/>
      <w:contextualSpacing/>
      <w:jc w:val="center"/>
      <w:outlineLvl w:val="1"/>
    </w:pPr>
    <w:rPr>
      <w:rFonts w:asciiTheme="majorHAnsi" w:eastAsiaTheme="majorEastAsia" w:hAnsiTheme="majorHAnsi" w:cstheme="majorBidi"/>
      <w:color w:val="4F81BD" w:themeColor="accent1"/>
      <w:sz w:val="26"/>
      <w:szCs w:val="26"/>
      <w:lang w:val="en-US" w:eastAsia="ja-JP"/>
    </w:rPr>
  </w:style>
  <w:style w:type="character" w:customStyle="1" w:styleId="SottotitoloCarattere">
    <w:name w:val="Sottotitolo Carattere"/>
    <w:basedOn w:val="Carpredefinitoparagrafo"/>
    <w:link w:val="Sottotitolo"/>
    <w:rsid w:val="00733DBC"/>
    <w:rPr>
      <w:rFonts w:asciiTheme="majorHAnsi" w:eastAsiaTheme="majorEastAsia" w:hAnsiTheme="majorHAnsi" w:cstheme="majorBidi"/>
      <w:color w:val="4F81BD" w:themeColor="accent1"/>
      <w:sz w:val="26"/>
      <w:szCs w:val="26"/>
      <w:lang w:val="en-US" w:eastAsia="ja-JP"/>
    </w:rPr>
  </w:style>
  <w:style w:type="character" w:styleId="Testosegnaposto">
    <w:name w:val="Placeholder Text"/>
    <w:basedOn w:val="Carpredefinitoparagrafo"/>
    <w:uiPriority w:val="99"/>
    <w:semiHidden/>
    <w:rsid w:val="00733DBC"/>
  </w:style>
  <w:style w:type="paragraph" w:styleId="NormaleWeb">
    <w:name w:val="Normal (Web)"/>
    <w:basedOn w:val="Normale"/>
    <w:uiPriority w:val="99"/>
    <w:unhideWhenUsed/>
    <w:rsid w:val="00540310"/>
    <w:pPr>
      <w:spacing w:before="100" w:beforeAutospacing="1" w:after="100" w:afterAutospacing="1" w:line="240" w:lineRule="auto"/>
    </w:pPr>
    <w:rPr>
      <w:rFonts w:ascii="Times New Roman" w:hAnsi="Times New Roman"/>
      <w:sz w:val="24"/>
      <w:szCs w:val="24"/>
      <w:lang w:val="en-US" w:eastAsia="en-US"/>
    </w:rPr>
  </w:style>
  <w:style w:type="character" w:customStyle="1" w:styleId="jsgrdq">
    <w:name w:val="jsgrdq"/>
    <w:basedOn w:val="Carpredefinitoparagrafo"/>
    <w:rsid w:val="00540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3138">
      <w:bodyDiv w:val="1"/>
      <w:marLeft w:val="0"/>
      <w:marRight w:val="0"/>
      <w:marTop w:val="0"/>
      <w:marBottom w:val="0"/>
      <w:divBdr>
        <w:top w:val="none" w:sz="0" w:space="0" w:color="auto"/>
        <w:left w:val="none" w:sz="0" w:space="0" w:color="auto"/>
        <w:bottom w:val="none" w:sz="0" w:space="0" w:color="auto"/>
        <w:right w:val="none" w:sz="0" w:space="0" w:color="auto"/>
      </w:divBdr>
    </w:div>
    <w:div w:id="186607382">
      <w:bodyDiv w:val="1"/>
      <w:marLeft w:val="0"/>
      <w:marRight w:val="0"/>
      <w:marTop w:val="0"/>
      <w:marBottom w:val="0"/>
      <w:divBdr>
        <w:top w:val="none" w:sz="0" w:space="0" w:color="auto"/>
        <w:left w:val="none" w:sz="0" w:space="0" w:color="auto"/>
        <w:bottom w:val="none" w:sz="0" w:space="0" w:color="auto"/>
        <w:right w:val="none" w:sz="0" w:space="0" w:color="auto"/>
      </w:divBdr>
    </w:div>
    <w:div w:id="377976159">
      <w:bodyDiv w:val="1"/>
      <w:marLeft w:val="0"/>
      <w:marRight w:val="0"/>
      <w:marTop w:val="0"/>
      <w:marBottom w:val="0"/>
      <w:divBdr>
        <w:top w:val="none" w:sz="0" w:space="0" w:color="auto"/>
        <w:left w:val="none" w:sz="0" w:space="0" w:color="auto"/>
        <w:bottom w:val="none" w:sz="0" w:space="0" w:color="auto"/>
        <w:right w:val="none" w:sz="0" w:space="0" w:color="auto"/>
      </w:divBdr>
    </w:div>
    <w:div w:id="502164602">
      <w:bodyDiv w:val="1"/>
      <w:marLeft w:val="0"/>
      <w:marRight w:val="0"/>
      <w:marTop w:val="0"/>
      <w:marBottom w:val="0"/>
      <w:divBdr>
        <w:top w:val="none" w:sz="0" w:space="0" w:color="auto"/>
        <w:left w:val="none" w:sz="0" w:space="0" w:color="auto"/>
        <w:bottom w:val="none" w:sz="0" w:space="0" w:color="auto"/>
        <w:right w:val="none" w:sz="0" w:space="0" w:color="auto"/>
      </w:divBdr>
    </w:div>
    <w:div w:id="1836022065">
      <w:bodyDiv w:val="1"/>
      <w:marLeft w:val="0"/>
      <w:marRight w:val="0"/>
      <w:marTop w:val="0"/>
      <w:marBottom w:val="0"/>
      <w:divBdr>
        <w:top w:val="none" w:sz="0" w:space="0" w:color="auto"/>
        <w:left w:val="none" w:sz="0" w:space="0" w:color="auto"/>
        <w:bottom w:val="none" w:sz="0" w:space="0" w:color="auto"/>
        <w:right w:val="none" w:sz="0" w:space="0" w:color="auto"/>
      </w:divBdr>
    </w:div>
    <w:div w:id="189584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mainternational.co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mmainternational.com/post-market-compli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mmainternational.com/regulatory-affairs" TargetMode="External"/><Relationship Id="rId5" Type="http://schemas.openxmlformats.org/officeDocument/2006/relationships/settings" Target="settings.xml"/><Relationship Id="rId15" Type="http://schemas.openxmlformats.org/officeDocument/2006/relationships/hyperlink" Target="mailto:marketing@thema-med.com" TargetMode="External"/><Relationship Id="rId10" Type="http://schemas.openxmlformats.org/officeDocument/2006/relationships/hyperlink" Target="https://www.thema-med.com/"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www.emmainternational.com/" TargetMode="External"/><Relationship Id="rId14" Type="http://schemas.openxmlformats.org/officeDocument/2006/relationships/hyperlink" Target="http://www.thema-med.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info@thema-med.com" TargetMode="External"/><Relationship Id="rId2" Type="http://schemas.openxmlformats.org/officeDocument/2006/relationships/hyperlink" Target="http://www.thema-med.com/" TargetMode="External"/><Relationship Id="rId1" Type="http://schemas.openxmlformats.org/officeDocument/2006/relationships/hyperlink" Target="mailto:info@thema-med.com" TargetMode="External"/><Relationship Id="rId6" Type="http://schemas.openxmlformats.org/officeDocument/2006/relationships/hyperlink" Target="mailto:info@thema-med.com" TargetMode="External"/><Relationship Id="rId5" Type="http://schemas.openxmlformats.org/officeDocument/2006/relationships/hyperlink" Target="http://www.thema-med.com/" TargetMode="External"/><Relationship Id="rId4" Type="http://schemas.openxmlformats.org/officeDocument/2006/relationships/hyperlink" Target="mailto:info@thema-med.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info@thema-med.com" TargetMode="External"/><Relationship Id="rId2" Type="http://schemas.openxmlformats.org/officeDocument/2006/relationships/hyperlink" Target="http://www.thema-med.com"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3209C417B74C4EB22EB5D55B1B238A"/>
        <w:category>
          <w:name w:val="Generale"/>
          <w:gallery w:val="placeholder"/>
        </w:category>
        <w:types>
          <w:type w:val="bbPlcHdr"/>
        </w:types>
        <w:behaviors>
          <w:behavior w:val="content"/>
        </w:behaviors>
        <w:guid w:val="{7FAEDF73-6481-499F-A1C9-ACD75BEF92B8}"/>
      </w:docPartPr>
      <w:docPartBody>
        <w:p w:rsidR="00021341" w:rsidRDefault="00300CA9" w:rsidP="00300CA9">
          <w:pPr>
            <w:pStyle w:val="E43209C417B74C4EB22EB5D55B1B238A"/>
          </w:pPr>
          <w:r>
            <w:rPr>
              <w:rStyle w:val="Testosegnaposto"/>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LFMGD+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CA9"/>
    <w:rsid w:val="00021341"/>
    <w:rsid w:val="0025556A"/>
    <w:rsid w:val="002E3626"/>
    <w:rsid w:val="00300CA9"/>
    <w:rsid w:val="0036283A"/>
    <w:rsid w:val="00401828"/>
    <w:rsid w:val="00471B94"/>
    <w:rsid w:val="004F5939"/>
    <w:rsid w:val="004F605F"/>
    <w:rsid w:val="005B7738"/>
    <w:rsid w:val="00746978"/>
    <w:rsid w:val="00751964"/>
    <w:rsid w:val="00B1786B"/>
    <w:rsid w:val="00D33A05"/>
    <w:rsid w:val="00DE174C"/>
    <w:rsid w:val="00E00A05"/>
    <w:rsid w:val="00ED57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F5939"/>
  </w:style>
  <w:style w:type="paragraph" w:customStyle="1" w:styleId="E43209C417B74C4EB22EB5D55B1B238A">
    <w:name w:val="E43209C417B74C4EB22EB5D55B1B238A"/>
    <w:rsid w:val="00300C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FE39CC-70F6-4B48-A071-B2F8598DA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538</Words>
  <Characters>3070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Microsoft Word - GMP draft annex 15 Partie I.doc</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GMP draft annex 15 Partie I.doc</dc:title>
  <dc:creator>mtesta</dc:creator>
  <cp:lastModifiedBy>OMKTG2</cp:lastModifiedBy>
  <cp:revision>10</cp:revision>
  <cp:lastPrinted>2023-01-19T14:01:00Z</cp:lastPrinted>
  <dcterms:created xsi:type="dcterms:W3CDTF">2023-01-18T13:19:00Z</dcterms:created>
  <dcterms:modified xsi:type="dcterms:W3CDTF">2023-01-19T14:01:00Z</dcterms:modified>
</cp:coreProperties>
</file>